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15FB09B" w:rsidR="00864CB0" w:rsidRDefault="003C79DA" w:rsidP="003C79D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75B0708E" w:rsidR="00864CB0" w:rsidRPr="00B622D9" w:rsidRDefault="00AD054C" w:rsidP="003C79D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3C79DA">
        <w:rPr>
          <w:sz w:val="28"/>
          <w:szCs w:val="28"/>
        </w:rPr>
        <w:t>остановлением администрации</w:t>
      </w:r>
    </w:p>
    <w:p w14:paraId="07195417" w14:textId="77777777" w:rsidR="00864CB0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599D4AB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72DCD">
            <w:rPr>
              <w:sz w:val="28"/>
              <w:szCs w:val="28"/>
            </w:rPr>
            <w:t>25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72DCD">
            <w:rPr>
              <w:sz w:val="28"/>
              <w:szCs w:val="28"/>
            </w:rPr>
            <w:t>95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87014A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9A5C2B0" w14:textId="77777777" w:rsidR="003C79DA" w:rsidRPr="003C79DA" w:rsidRDefault="003C79DA" w:rsidP="003C79DA">
      <w:pPr>
        <w:widowControl w:val="0"/>
        <w:tabs>
          <w:tab w:val="left" w:pos="4678"/>
        </w:tabs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АДМИНИСТРАТИВНЫЙ РЕГЛАМЕНТ</w:t>
      </w:r>
    </w:p>
    <w:p w14:paraId="2AB8BC8E" w14:textId="77F14816" w:rsidR="003C79DA" w:rsidRPr="003C79DA" w:rsidRDefault="00B63E5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«В</w:t>
      </w:r>
      <w:r w:rsidRPr="003C79DA">
        <w:rPr>
          <w:sz w:val="28"/>
          <w:szCs w:val="28"/>
        </w:rPr>
        <w:t>ыдача разрешения на право организации розничного рынка»</w:t>
      </w:r>
    </w:p>
    <w:p w14:paraId="0C265DFE" w14:textId="77777777" w:rsidR="003C79DA" w:rsidRPr="003C79DA" w:rsidRDefault="003C79DA" w:rsidP="003C79DA">
      <w:pPr>
        <w:widowControl w:val="0"/>
        <w:autoSpaceDE w:val="0"/>
        <w:autoSpaceDN w:val="0"/>
        <w:rPr>
          <w:sz w:val="28"/>
          <w:szCs w:val="28"/>
        </w:rPr>
      </w:pPr>
    </w:p>
    <w:p w14:paraId="36F09AE9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3C79DA">
        <w:rPr>
          <w:sz w:val="28"/>
          <w:szCs w:val="28"/>
        </w:rPr>
        <w:t>Раздел 1. ОБЩИЕ ПОЛОЖЕНИЯ</w:t>
      </w:r>
    </w:p>
    <w:p w14:paraId="4773BAFB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DD8FCF6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1.1. Предмет регулирования административного регламента</w:t>
      </w:r>
    </w:p>
    <w:p w14:paraId="486D31AC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177831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разрешения на право организации розничного рынка».</w:t>
      </w:r>
    </w:p>
    <w:p w14:paraId="3F6AA81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BEA42F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1.2. Круг заявителей</w:t>
      </w:r>
    </w:p>
    <w:p w14:paraId="21ADA3A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D6AF10B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1.2.1. Заявителями являются юридические лица (за исключением государственных органов и их территори</w:t>
      </w:r>
      <w:r w:rsidRPr="003C79DA">
        <w:rPr>
          <w:sz w:val="28"/>
          <w:szCs w:val="28"/>
        </w:rPr>
        <w:lastRenderedPageBreak/>
        <w:t>альных органов, органов государственных внебюджетных фондов и их территориальных органов, органов местного самоуправления), зарегистрированные в установленном законодательством Российской Федерации порядке и которым принадлежат объект или объекты недвижимости, расположенные на территории муниципального образования «Городской округ Ногликский», и в пределах которой предполагается организация розничного рынка (далее - заявители).</w:t>
      </w:r>
    </w:p>
    <w:p w14:paraId="2AADE427" w14:textId="018E7E82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</w:t>
      </w:r>
      <w:r w:rsidR="00BD2536">
        <w:rPr>
          <w:sz w:val="28"/>
          <w:szCs w:val="28"/>
        </w:rPr>
        <w:t>–</w:t>
      </w:r>
      <w:r w:rsidRPr="003C79DA">
        <w:rPr>
          <w:sz w:val="28"/>
          <w:szCs w:val="28"/>
        </w:rPr>
        <w:t xml:space="preserve"> представител</w:t>
      </w:r>
      <w:r w:rsidR="00BD2536">
        <w:rPr>
          <w:sz w:val="28"/>
          <w:szCs w:val="28"/>
        </w:rPr>
        <w:t>ь заявителя</w:t>
      </w:r>
      <w:r w:rsidRPr="003C79DA">
        <w:rPr>
          <w:sz w:val="28"/>
          <w:szCs w:val="28"/>
        </w:rPr>
        <w:t>).</w:t>
      </w:r>
    </w:p>
    <w:p w14:paraId="6C1665A3" w14:textId="77777777" w:rsidR="003C79DA" w:rsidRPr="003C79DA" w:rsidRDefault="003C79DA" w:rsidP="003C79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2460445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1.3. Требования к порядку информирования о </w:t>
      </w:r>
    </w:p>
    <w:p w14:paraId="431E8DD4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предоставлении муниципальной услуги</w:t>
      </w:r>
    </w:p>
    <w:p w14:paraId="0633D1CA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03E8B6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56"/>
      <w:bookmarkEnd w:id="0"/>
      <w:r w:rsidRPr="003C79DA">
        <w:rPr>
          <w:sz w:val="28"/>
          <w:szCs w:val="28"/>
        </w:rPr>
        <w:t>1.3.1. Справочная информация:</w:t>
      </w:r>
    </w:p>
    <w:p w14:paraId="6A0335AD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– ОМСУ): РФ, Сахалинская область, пгт. Ноглики, ул. Советская, 15, каб. 211 (отдел экономики).</w:t>
      </w:r>
    </w:p>
    <w:p w14:paraId="182F2A75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График работы отдела экономики: </w:t>
      </w:r>
    </w:p>
    <w:p w14:paraId="647C809A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Понедельник с 9:00 до 18:00;</w:t>
      </w:r>
    </w:p>
    <w:p w14:paraId="175E7355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Вторник – пятница с 9:00 до 17:00;</w:t>
      </w:r>
    </w:p>
    <w:p w14:paraId="1D7B4020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Перерыв на обед с 13:00 до 14:00.</w:t>
      </w:r>
    </w:p>
    <w:p w14:paraId="1C57C09A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Справочные телефоны отдела экономики: 8(42444) </w:t>
      </w:r>
      <w:r w:rsidRPr="003C79DA">
        <w:rPr>
          <w:sz w:val="28"/>
          <w:szCs w:val="28"/>
        </w:rPr>
        <w:lastRenderedPageBreak/>
        <w:t>9-10-59.</w:t>
      </w:r>
    </w:p>
    <w:p w14:paraId="6D849787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Ногликский»: </w:t>
      </w:r>
      <w:r w:rsidRPr="003C79DA">
        <w:rPr>
          <w:sz w:val="28"/>
          <w:szCs w:val="28"/>
          <w:lang w:val="en-US"/>
        </w:rPr>
        <w:t>http</w:t>
      </w:r>
      <w:r w:rsidRPr="003C79DA">
        <w:rPr>
          <w:sz w:val="28"/>
          <w:szCs w:val="28"/>
        </w:rPr>
        <w:t xml:space="preserve">:// </w:t>
      </w:r>
      <w:hyperlink r:id="rId9" w:history="1">
        <w:r w:rsidRPr="003C79DA">
          <w:rPr>
            <w:sz w:val="28"/>
            <w:szCs w:val="28"/>
            <w:lang w:val="en-US"/>
          </w:rPr>
          <w:t>www</w:t>
        </w:r>
        <w:r w:rsidRPr="003C79DA">
          <w:rPr>
            <w:sz w:val="28"/>
            <w:szCs w:val="28"/>
          </w:rPr>
          <w:t>.</w:t>
        </w:r>
        <w:r w:rsidRPr="003C79DA">
          <w:rPr>
            <w:sz w:val="28"/>
            <w:szCs w:val="28"/>
            <w:lang w:val="en-US"/>
          </w:rPr>
          <w:t>nogliki</w:t>
        </w:r>
        <w:r w:rsidRPr="003C79DA">
          <w:rPr>
            <w:sz w:val="28"/>
            <w:szCs w:val="28"/>
          </w:rPr>
          <w:t>-</w:t>
        </w:r>
        <w:r w:rsidRPr="003C79DA">
          <w:rPr>
            <w:sz w:val="28"/>
            <w:szCs w:val="28"/>
            <w:lang w:val="en-US"/>
          </w:rPr>
          <w:t>adm</w:t>
        </w:r>
        <w:r w:rsidRPr="003C79DA">
          <w:rPr>
            <w:sz w:val="28"/>
            <w:szCs w:val="28"/>
          </w:rPr>
          <w:t>.</w:t>
        </w:r>
        <w:r w:rsidRPr="003C79DA">
          <w:rPr>
            <w:sz w:val="28"/>
            <w:szCs w:val="28"/>
            <w:lang w:val="en-US"/>
          </w:rPr>
          <w:t>ru</w:t>
        </w:r>
      </w:hyperlink>
      <w:r w:rsidRPr="003C79DA">
        <w:rPr>
          <w:sz w:val="28"/>
          <w:szCs w:val="28"/>
        </w:rPr>
        <w:t>.</w:t>
      </w:r>
    </w:p>
    <w:p w14:paraId="12B6101B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Адрес электронной почты: econ@nogliki-adm.ru.</w:t>
      </w:r>
    </w:p>
    <w:p w14:paraId="6D948B3C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6AE7C2C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при личном обращении в ОМСУ, предоставляющего муниципальную услугу по адресу: РФ, Сахалинская область, пгт. Ноглики, ул. Советская, 15, каб. 211;</w:t>
      </w:r>
    </w:p>
    <w:p w14:paraId="1EDE9C19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при обращении с использованием средств телефонной связи по номеру телефона: 8 (42444) 9-10-59;</w:t>
      </w:r>
    </w:p>
    <w:p w14:paraId="5D172526" w14:textId="77777777" w:rsidR="003C79DA" w:rsidRPr="003C79DA" w:rsidRDefault="003C79DA" w:rsidP="003C79DA">
      <w:pPr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письменном обращении в ОМСУ по почте, либо в электронном виде;</w:t>
      </w:r>
    </w:p>
    <w:p w14:paraId="5BF91A3D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посредством размещения сведений:</w:t>
      </w:r>
    </w:p>
    <w:p w14:paraId="7E708487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 xml:space="preserve">1) на официальном Интернет-сайте муниципального образования «Городской округ Ногликский»: </w:t>
      </w:r>
      <w:r w:rsidRPr="003C79DA">
        <w:rPr>
          <w:rFonts w:eastAsia="Calibri"/>
          <w:sz w:val="28"/>
          <w:szCs w:val="28"/>
          <w:lang w:val="en-US"/>
        </w:rPr>
        <w:t>http</w:t>
      </w:r>
      <w:r w:rsidRPr="003C79DA">
        <w:rPr>
          <w:rFonts w:eastAsia="Calibri"/>
          <w:sz w:val="28"/>
          <w:szCs w:val="28"/>
        </w:rPr>
        <w:t xml:space="preserve">:// </w:t>
      </w:r>
      <w:hyperlink r:id="rId10" w:history="1">
        <w:r w:rsidRPr="003C79DA">
          <w:rPr>
            <w:rFonts w:eastAsia="Calibri"/>
            <w:sz w:val="28"/>
            <w:szCs w:val="28"/>
            <w:lang w:val="en-US"/>
          </w:rPr>
          <w:t>www</w:t>
        </w:r>
        <w:r w:rsidRPr="003C79DA">
          <w:rPr>
            <w:rFonts w:eastAsia="Calibri"/>
            <w:sz w:val="28"/>
            <w:szCs w:val="28"/>
          </w:rPr>
          <w:t>.</w:t>
        </w:r>
        <w:r w:rsidRPr="003C79DA">
          <w:rPr>
            <w:rFonts w:eastAsia="Calibri"/>
            <w:sz w:val="28"/>
            <w:szCs w:val="28"/>
            <w:lang w:val="en-US"/>
          </w:rPr>
          <w:t>nogliki</w:t>
        </w:r>
        <w:r w:rsidRPr="003C79DA">
          <w:rPr>
            <w:rFonts w:eastAsia="Calibri"/>
            <w:sz w:val="28"/>
            <w:szCs w:val="28"/>
          </w:rPr>
          <w:t>-</w:t>
        </w:r>
        <w:r w:rsidRPr="003C79DA">
          <w:rPr>
            <w:rFonts w:eastAsia="Calibri"/>
            <w:sz w:val="28"/>
            <w:szCs w:val="28"/>
            <w:lang w:val="en-US"/>
          </w:rPr>
          <w:t>adm</w:t>
        </w:r>
        <w:r w:rsidRPr="003C79DA">
          <w:rPr>
            <w:rFonts w:eastAsia="Calibri"/>
            <w:sz w:val="28"/>
            <w:szCs w:val="28"/>
          </w:rPr>
          <w:t>.</w:t>
        </w:r>
        <w:r w:rsidRPr="003C79DA">
          <w:rPr>
            <w:rFonts w:eastAsia="Calibri"/>
            <w:sz w:val="28"/>
            <w:szCs w:val="28"/>
            <w:lang w:val="en-US"/>
          </w:rPr>
          <w:t>ru</w:t>
        </w:r>
      </w:hyperlink>
      <w:r w:rsidRPr="003C79DA">
        <w:rPr>
          <w:rFonts w:eastAsia="Calibri"/>
          <w:sz w:val="28"/>
          <w:szCs w:val="28"/>
        </w:rPr>
        <w:t>;</w:t>
      </w:r>
    </w:p>
    <w:p w14:paraId="3D991E3D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hyperlink r:id="rId11" w:history="1">
        <w:r w:rsidRPr="003C79DA">
          <w:rPr>
            <w:rFonts w:eastAsia="Calibri"/>
            <w:sz w:val="28"/>
            <w:szCs w:val="28"/>
          </w:rPr>
          <w:t>https://uslugi.admsakhali</w:t>
        </w:r>
        <w:r w:rsidRPr="003C79DA">
          <w:rPr>
            <w:rFonts w:eastAsia="Calibri"/>
            <w:sz w:val="28"/>
            <w:szCs w:val="28"/>
            <w:lang w:val="en-US"/>
          </w:rPr>
          <w:t>n</w:t>
        </w:r>
        <w:r w:rsidRPr="003C79DA">
          <w:rPr>
            <w:rFonts w:eastAsia="Calibri"/>
            <w:sz w:val="28"/>
            <w:szCs w:val="28"/>
          </w:rPr>
          <w:t>.ru</w:t>
        </w:r>
      </w:hyperlink>
      <w:r w:rsidRPr="003C79DA">
        <w:rPr>
          <w:rFonts w:eastAsia="Calibri"/>
          <w:sz w:val="28"/>
          <w:szCs w:val="28"/>
        </w:rPr>
        <w:t>;</w:t>
      </w:r>
    </w:p>
    <w:p w14:paraId="3629D2EB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2" w:history="1">
        <w:r w:rsidRPr="003C79DA">
          <w:rPr>
            <w:rFonts w:eastAsia="Calibri"/>
            <w:sz w:val="28"/>
            <w:szCs w:val="28"/>
          </w:rPr>
          <w:t>www.gosuslugi.ru</w:t>
        </w:r>
      </w:hyperlink>
      <w:r w:rsidRPr="003C79DA">
        <w:rPr>
          <w:rFonts w:eastAsia="Calibri"/>
          <w:sz w:val="28"/>
          <w:szCs w:val="28"/>
        </w:rPr>
        <w:t>;</w:t>
      </w:r>
    </w:p>
    <w:p w14:paraId="7D8D4328" w14:textId="77777777" w:rsidR="003C79DA" w:rsidRPr="003C79DA" w:rsidRDefault="003C79DA" w:rsidP="003C79D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4) на информационном стенде, расположенном в здании ОМСУ на 2-м этаже, кабинет № 211.</w:t>
      </w:r>
    </w:p>
    <w:p w14:paraId="2F5641CE" w14:textId="77777777" w:rsidR="003C79DA" w:rsidRPr="003C79DA" w:rsidRDefault="003C79DA" w:rsidP="008701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1.3.3. Сведения о ходе предоставления муниципальной услуги сообщаются заявителям:</w:t>
      </w:r>
    </w:p>
    <w:p w14:paraId="1B274172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личном обращении в ОМСУ;</w:t>
      </w:r>
    </w:p>
    <w:p w14:paraId="4C068270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обращении в ОМСУ с использованием средств телефонной связи;</w:t>
      </w:r>
    </w:p>
    <w:p w14:paraId="30C6DC3A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письменном обращении в ОМСУ по почте либо в электронном виде;</w:t>
      </w:r>
    </w:p>
    <w:p w14:paraId="57FB793B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1.3.4. Информирование проводится в форме:</w:t>
      </w:r>
    </w:p>
    <w:p w14:paraId="6566B64E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устного информирования;</w:t>
      </w:r>
    </w:p>
    <w:p w14:paraId="306CC16D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письменного информирования.</w:t>
      </w:r>
    </w:p>
    <w:p w14:paraId="57454C70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1.3.4.1. Устное информирование осуществляется специалистом отдела экономики при обращении заявителей за информацией лично или по телефону.</w:t>
      </w:r>
    </w:p>
    <w:p w14:paraId="1892365D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Специалист, осуществляющий устное информирование, принимает все необходимые меры для дачи полного и оперативного ответа на поставленные вопросы.</w:t>
      </w:r>
    </w:p>
    <w:p w14:paraId="3C3C40D0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E8F39C9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1.3.4.2. При ответах на телефонные звонки специалист отдела экономики подробно, в корректной форме информирует обратившихся заявителей по интересующим их вопросам. Ответ должен начинаться с информации о наименовании подразделения администрации в которое обратился заявитель, фамилии, имени, отчества и должности специалиста, принявшего телефонный звонок.</w:t>
      </w:r>
    </w:p>
    <w:p w14:paraId="07A8C624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 xml:space="preserve">При устном обращении заявителя (по телефону) специалист отдела экономики дает ответы самостоятельно. </w:t>
      </w:r>
      <w:r w:rsidRPr="003C79DA">
        <w:rPr>
          <w:rFonts w:eastAsia="Calibri"/>
          <w:sz w:val="28"/>
          <w:szCs w:val="28"/>
        </w:rPr>
        <w:lastRenderedPageBreak/>
        <w:t>Если специалист, к которому обратился заявитель, не может ответить на вопрос самостоятельно, то заявитель должен быть направлен к другому специалисту,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70C5F8C4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отправлением, или посредством информационно-телекоммуникационных сетей общего пользования (по электронной почте, по факсу), исходя из выбранного заявителем способа направления ему ответа.</w:t>
      </w:r>
    </w:p>
    <w:p w14:paraId="75E55F0D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экономики.</w:t>
      </w:r>
    </w:p>
    <w:p w14:paraId="7B7C6CA1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3" w:history="1">
        <w:r w:rsidRPr="003C79DA">
          <w:rPr>
            <w:rFonts w:eastAsia="Calibri"/>
            <w:sz w:val="28"/>
            <w:szCs w:val="28"/>
          </w:rPr>
          <w:t>постановления</w:t>
        </w:r>
      </w:hyperlink>
      <w:r w:rsidRPr="003C79DA">
        <w:rPr>
          <w:rFonts w:eastAsia="Calibri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6F6066E1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 xml:space="preserve">1.3.6. ОМСУ обеспечивает размещение и актуализацию информации, указанной в </w:t>
      </w:r>
      <w:hyperlink w:anchor="P56" w:history="1">
        <w:r w:rsidRPr="003C79DA">
          <w:rPr>
            <w:sz w:val="28"/>
            <w:szCs w:val="28"/>
          </w:rPr>
          <w:t>пункте 1.3.1</w:t>
        </w:r>
      </w:hyperlink>
      <w:r w:rsidRPr="003C79DA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6057B275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На РПГУ размещается следующая информация:</w:t>
      </w:r>
    </w:p>
    <w:p w14:paraId="1F6621ED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C303865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2) круг заявителей;</w:t>
      </w:r>
    </w:p>
    <w:p w14:paraId="50F0567A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3) срок предоставления муниципальной услуги;</w:t>
      </w:r>
    </w:p>
    <w:p w14:paraId="2F3273B8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D8E14D0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EC14788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lastRenderedPageBreak/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7E1E953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20C0E27B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i/>
          <w:sz w:val="28"/>
          <w:szCs w:val="28"/>
        </w:rPr>
      </w:pPr>
    </w:p>
    <w:p w14:paraId="22BD4D8B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3C79DA">
        <w:rPr>
          <w:sz w:val="28"/>
          <w:szCs w:val="28"/>
        </w:rPr>
        <w:t>Раздел 2. СТАНДАРТ ПРЕДОСТАВЛЕНИЯ</w:t>
      </w:r>
    </w:p>
    <w:p w14:paraId="5354A49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МУНИЦИПАЛЬНОЙ УСЛУГИ</w:t>
      </w:r>
    </w:p>
    <w:p w14:paraId="713A04B2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9D31F71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2.1. Наименование муниципальной услуги</w:t>
      </w:r>
    </w:p>
    <w:p w14:paraId="136A18C8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8456541" w14:textId="77777777" w:rsidR="003C79DA" w:rsidRPr="003C79DA" w:rsidRDefault="003C79DA" w:rsidP="003C79DA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3C79DA">
        <w:rPr>
          <w:sz w:val="28"/>
          <w:szCs w:val="28"/>
        </w:rPr>
        <w:t>Выдача разрешения на право организации розничного рынка.</w:t>
      </w:r>
    </w:p>
    <w:p w14:paraId="494A5C15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BB79EE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2.2. Наименование</w:t>
      </w:r>
    </w:p>
    <w:p w14:paraId="6741734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органа местного самоуправления Сахалинской области,</w:t>
      </w:r>
    </w:p>
    <w:p w14:paraId="54F15AFD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предоставляющего муниципальную услугу</w:t>
      </w:r>
    </w:p>
    <w:p w14:paraId="4A3C8C14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FD6B1E3" w14:textId="77777777" w:rsidR="003C79DA" w:rsidRPr="003C79DA" w:rsidRDefault="003C79DA" w:rsidP="0095298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Предоставление муниципальной услуги осуществляется ОМСУ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экономики).</w:t>
      </w:r>
    </w:p>
    <w:p w14:paraId="3A73040B" w14:textId="77777777" w:rsidR="003C79DA" w:rsidRPr="003C79DA" w:rsidRDefault="003C79DA" w:rsidP="00952982">
      <w:pPr>
        <w:widowControl w:val="0"/>
        <w:autoSpaceDE w:val="0"/>
        <w:autoSpaceDN w:val="0"/>
        <w:ind w:firstLine="720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696EE4C6" w14:textId="77777777" w:rsidR="003C79DA" w:rsidRPr="003C79DA" w:rsidRDefault="003C79DA" w:rsidP="0095298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- Федеральную налоговую службу России;</w:t>
      </w:r>
    </w:p>
    <w:p w14:paraId="5E4B6468" w14:textId="77777777" w:rsidR="003C79DA" w:rsidRPr="003C79DA" w:rsidRDefault="003C79DA" w:rsidP="0095298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Управление Федеральной службы государственной регистрации, кадастра и картографии по Сахалинской области.</w:t>
      </w:r>
    </w:p>
    <w:p w14:paraId="0D57D9E1" w14:textId="77777777" w:rsidR="003C79DA" w:rsidRPr="003C79DA" w:rsidRDefault="003C79DA" w:rsidP="0095298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ФЗ № 210-ФЗ).</w:t>
      </w:r>
    </w:p>
    <w:p w14:paraId="7E4E3605" w14:textId="77777777" w:rsidR="003C79DA" w:rsidRPr="003C79DA" w:rsidRDefault="003C79DA" w:rsidP="0095298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14:paraId="2D4E5214" w14:textId="7DBC162E" w:rsidR="003C79DA" w:rsidRPr="003C79DA" w:rsidRDefault="003C79DA" w:rsidP="00B63E5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2.3. Результат предоставления</w:t>
      </w:r>
      <w:r w:rsidR="00B63E5A">
        <w:rPr>
          <w:sz w:val="28"/>
          <w:szCs w:val="28"/>
        </w:rPr>
        <w:t xml:space="preserve"> </w:t>
      </w:r>
      <w:r w:rsidRPr="003C79DA">
        <w:rPr>
          <w:sz w:val="28"/>
          <w:szCs w:val="28"/>
        </w:rPr>
        <w:t>муниципальной услуги</w:t>
      </w:r>
    </w:p>
    <w:p w14:paraId="30AF98D7" w14:textId="77777777" w:rsidR="003C79DA" w:rsidRPr="0087014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B874632" w14:textId="1BCB4BE4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2.3.1. Результатом предоставления</w:t>
      </w:r>
      <w:r w:rsidR="00952982">
        <w:rPr>
          <w:sz w:val="28"/>
          <w:szCs w:val="28"/>
        </w:rPr>
        <w:t xml:space="preserve"> муниципальной услуги являются:</w:t>
      </w:r>
    </w:p>
    <w:p w14:paraId="6F9CE10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при положительном решении: уведомление о выдаче разрешения на право организации розничного рынка с приложением оформленного разрешения;</w:t>
      </w:r>
    </w:p>
    <w:p w14:paraId="7072975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при отрицательном решении: уведомление об отказе в выдаче разрешения на право организации розничного рынка.</w:t>
      </w:r>
    </w:p>
    <w:p w14:paraId="7725134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Отрицательное решение принимается в следующих случаях:</w:t>
      </w:r>
    </w:p>
    <w:p w14:paraId="6460DAC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1) отсутствие права на объект или объекты недвижимости в пределах территории, на которой предполагается организовать рынок в соответствии</w:t>
      </w:r>
      <w:r w:rsidRPr="003C79DA">
        <w:rPr>
          <w:color w:val="0070C0"/>
          <w:sz w:val="28"/>
          <w:szCs w:val="28"/>
        </w:rPr>
        <w:t xml:space="preserve"> </w:t>
      </w:r>
      <w:r w:rsidRPr="003C79DA">
        <w:rPr>
          <w:sz w:val="28"/>
          <w:szCs w:val="28"/>
        </w:rPr>
        <w:t>с планом организации розничных рынков в Сахалинской области, утвержденным постановлением Правительства Сахалинской области;</w:t>
      </w:r>
    </w:p>
    <w:p w14:paraId="72B55A8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розничных рынков в Сахалинской области, утвержденным постановлением Правительства Сахалинской области;</w:t>
      </w:r>
    </w:p>
    <w:p w14:paraId="325FF31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подача заявления о предоставлении разрешения с нарушением требований, установленных частями 1 и 2 статьи 5 Федерального закона от 30.12.2006 № 271-ФЗ «О розничных рынках и о внесении изменений в Трудовой кодекс Российской Федерации», а также документов, содержащих недостоверные сведения.</w:t>
      </w:r>
    </w:p>
    <w:p w14:paraId="25FEB7B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37DABDF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5DB5DE4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</w:t>
      </w:r>
      <w:r w:rsidRPr="003C79DA">
        <w:rPr>
          <w:sz w:val="28"/>
          <w:szCs w:val="28"/>
        </w:rPr>
        <w:lastRenderedPageBreak/>
        <w:t>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251D432E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EA6F913" w14:textId="77777777" w:rsid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2.4. Срок предоставления муниципальной услуги</w:t>
      </w:r>
    </w:p>
    <w:p w14:paraId="33ABEE4E" w14:textId="77777777" w:rsidR="00B63E5A" w:rsidRPr="003C79DA" w:rsidRDefault="00B63E5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16AE450B" w14:textId="77777777" w:rsidR="003C79DA" w:rsidRPr="003C79DA" w:rsidRDefault="003C79DA" w:rsidP="00B63E5A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3C79DA">
        <w:rPr>
          <w:sz w:val="28"/>
          <w:szCs w:val="28"/>
        </w:rPr>
        <w:t>Срок предоставления муниципальной услуги:</w:t>
      </w:r>
    </w:p>
    <w:p w14:paraId="369B6348" w14:textId="3A5F16AA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выдаче разрешения –</w:t>
      </w:r>
      <w:r w:rsidRPr="003C79DA">
        <w:rPr>
          <w:color w:val="0070C0"/>
          <w:sz w:val="28"/>
          <w:szCs w:val="28"/>
        </w:rPr>
        <w:t xml:space="preserve"> </w:t>
      </w:r>
      <w:r w:rsidRPr="003C79DA">
        <w:rPr>
          <w:sz w:val="28"/>
          <w:szCs w:val="28"/>
        </w:rPr>
        <w:t>3</w:t>
      </w:r>
      <w:r w:rsidR="00ED479F">
        <w:rPr>
          <w:sz w:val="28"/>
          <w:szCs w:val="28"/>
        </w:rPr>
        <w:t>0</w:t>
      </w:r>
      <w:r w:rsidRPr="003C79DA">
        <w:rPr>
          <w:sz w:val="28"/>
          <w:szCs w:val="28"/>
        </w:rPr>
        <w:t xml:space="preserve"> календарны</w:t>
      </w:r>
      <w:r w:rsidR="008C0DA8">
        <w:rPr>
          <w:sz w:val="28"/>
          <w:szCs w:val="28"/>
        </w:rPr>
        <w:t>х</w:t>
      </w:r>
      <w:r w:rsidRPr="003C79DA">
        <w:rPr>
          <w:sz w:val="28"/>
          <w:szCs w:val="28"/>
        </w:rPr>
        <w:t xml:space="preserve"> дн</w:t>
      </w:r>
      <w:r w:rsidR="008C0DA8">
        <w:rPr>
          <w:sz w:val="28"/>
          <w:szCs w:val="28"/>
        </w:rPr>
        <w:t>ей</w:t>
      </w:r>
      <w:r w:rsidRPr="003C79DA">
        <w:rPr>
          <w:sz w:val="28"/>
          <w:szCs w:val="28"/>
        </w:rPr>
        <w:t xml:space="preserve"> со дня поступления заявления;</w:t>
      </w:r>
    </w:p>
    <w:p w14:paraId="023C820C" w14:textId="7ADFCB54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продлении, переоформлении разрешения в случае реорганизации юридического лица в форме преобразования, изменения его наименования или типа рынка – 1</w:t>
      </w:r>
      <w:r w:rsidR="008C0DA8">
        <w:rPr>
          <w:sz w:val="28"/>
          <w:szCs w:val="28"/>
        </w:rPr>
        <w:t>5</w:t>
      </w:r>
      <w:r w:rsidRPr="003C79DA">
        <w:rPr>
          <w:sz w:val="28"/>
          <w:szCs w:val="28"/>
        </w:rPr>
        <w:t xml:space="preserve"> календарных дней со дня поступления заявления.</w:t>
      </w:r>
    </w:p>
    <w:p w14:paraId="4D55E733" w14:textId="77777777" w:rsidR="00872DCD" w:rsidRDefault="00872DCD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381C48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2.5. Нормативные правовые акты, регулирующие предоставление </w:t>
      </w:r>
    </w:p>
    <w:p w14:paraId="245C3E1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муниципальной услуги </w:t>
      </w:r>
    </w:p>
    <w:p w14:paraId="01C5C44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B08ABA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36AE95F7" w14:textId="4AC517A5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62BC033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- Федеральный закон от 30.12.2006 № 271-ФЗ «О розничных рынках и о внесении изменений в Трудовой </w:t>
      </w:r>
      <w:r w:rsidRPr="003C79DA">
        <w:rPr>
          <w:sz w:val="28"/>
          <w:szCs w:val="28"/>
        </w:rPr>
        <w:lastRenderedPageBreak/>
        <w:t>кодекс Российской Федерации» («Собрание законодательства РФ», 01.01.2007, № 1 (1 ч.), ст. 34, «Российская газета», № 1, 10.01.2007);</w:t>
      </w:r>
    </w:p>
    <w:p w14:paraId="61D430B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постановление Правительства Российской Федерации от 10.03.2007 № 148 «Об утверждении правил выдачи разрешений на право организации розничного рынка» («Российская газета» № 52, 15.03.2007, «Собрание законодательства РФ», 19.03.2007, № 12, ст. 1413);</w:t>
      </w:r>
    </w:p>
    <w:p w14:paraId="245CDCBB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Закон Сахалинской области от 07.05.2007 № 37-ЗО «О розничных рынках в Сахалинской области» («Губернские ведомости», № 81(2808), 08.05.2007);</w:t>
      </w:r>
    </w:p>
    <w:p w14:paraId="198CB107" w14:textId="5412860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- постановление Правительства Сахалинской области от 14.02.2013 </w:t>
      </w:r>
      <w:r w:rsidR="00872DCD">
        <w:rPr>
          <w:sz w:val="28"/>
          <w:szCs w:val="28"/>
        </w:rPr>
        <w:br/>
      </w:r>
      <w:r w:rsidRPr="003C79DA">
        <w:rPr>
          <w:sz w:val="28"/>
          <w:szCs w:val="28"/>
        </w:rPr>
        <w:t>№ 60 «Об упорядочении работы розничных рынков в Сахалинской области» («Губернские ведомости», № 31(4199), 20.02.2013).</w:t>
      </w:r>
    </w:p>
    <w:p w14:paraId="45700AC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765A0E5D" w14:textId="77777777" w:rsidR="003C79DA" w:rsidRPr="003C79DA" w:rsidRDefault="003C79DA" w:rsidP="00952982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77E60E14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2.6. Исчерпывающий перечень документов,</w:t>
      </w:r>
    </w:p>
    <w:p w14:paraId="4FB6FEB0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необходимых в соответствии с законодательными</w:t>
      </w:r>
    </w:p>
    <w:p w14:paraId="3A5595A8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или иными нормативными правовыми актами для предоставления</w:t>
      </w:r>
    </w:p>
    <w:p w14:paraId="005B2135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муниципальной услуги, с разделением</w:t>
      </w:r>
    </w:p>
    <w:p w14:paraId="43159332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на документы и информацию, которые заявитель должен</w:t>
      </w:r>
    </w:p>
    <w:p w14:paraId="2DBCADB3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представить самостоятельно, и документы, которые заявитель</w:t>
      </w:r>
    </w:p>
    <w:p w14:paraId="3A60674C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вправе представить по собственной инициативе,</w:t>
      </w:r>
    </w:p>
    <w:p w14:paraId="1F679C16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так как они подлежат представлению в рамках</w:t>
      </w:r>
    </w:p>
    <w:p w14:paraId="64DBCAC9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межведомственного информационного взаимодействия</w:t>
      </w:r>
    </w:p>
    <w:p w14:paraId="5EFF7635" w14:textId="77777777" w:rsidR="003C79DA" w:rsidRPr="003C79DA" w:rsidRDefault="003C79DA" w:rsidP="003C79D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966AC6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регламенту.</w:t>
      </w:r>
    </w:p>
    <w:p w14:paraId="42F049B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В случае представления заявления при личном обращении представителя заявителя предъявляется документ, удостоверяющий личность представителя заявителя, для удостоверения личности и сверки данных, указанных в заявлении, а также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снятия копии, либо его нотариально заверенная копия.</w:t>
      </w:r>
    </w:p>
    <w:p w14:paraId="17483BE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Одновременно с заявлением представитель заявителя обязан представить учредительные документы.</w:t>
      </w:r>
    </w:p>
    <w:p w14:paraId="492F11F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2DD2078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документ, подтверждающий регистрацию заявителя в Едином государственном реестре юридических лиц (свидетельство о постановке на учет юридического лица в налоговом органе; выписка из Единого государственного реестра юридических лиц; лист записи из Единого государственного реестра юридических лиц);</w:t>
      </w:r>
    </w:p>
    <w:p w14:paraId="6D77A01B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- правоустанавливающие и (или) правоудостоверяющие документы на объект или объекты недвижимости, расположенные на территории, в пределах которой предполагается организовать розничный рынок или выписку из Единого государственного реестра недвижимости об объекте недвижимости.</w:t>
      </w:r>
    </w:p>
    <w:p w14:paraId="2146126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183C2D12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лично в ОМСУ или МФЦ, с которым ОМСУ заключено соглашение о взаимодействии;</w:t>
      </w:r>
    </w:p>
    <w:p w14:paraId="5799BB7E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- посредством почтового отправления в адрес ОМСУ с описью вложения и уведомлением о вручении.</w:t>
      </w:r>
    </w:p>
    <w:p w14:paraId="3FBAB434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78A00A26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2.6.5. Запрещается требовать:</w:t>
      </w:r>
    </w:p>
    <w:p w14:paraId="2EB25D26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0BAC52B3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Pr="003C79DA">
        <w:rPr>
          <w:sz w:val="28"/>
          <w:szCs w:val="28"/>
        </w:rPr>
        <w:lastRenderedPageBreak/>
        <w:t>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6CED52F9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7951244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CEAA5A0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0E0CCAF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B191C15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4D57288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3BB515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2.7. Исчерпывающий перечень оснований</w:t>
      </w:r>
    </w:p>
    <w:p w14:paraId="642B245B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для отказа в приеме документов, необходимых</w:t>
      </w:r>
    </w:p>
    <w:p w14:paraId="661E9D09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для предоставления муниципальной услуги</w:t>
      </w:r>
    </w:p>
    <w:p w14:paraId="3F7B4447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F721BF" w14:textId="77777777" w:rsidR="003C79DA" w:rsidRPr="003C79DA" w:rsidRDefault="003C79DA" w:rsidP="003C79D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представителя заявителя при личном обращении предъявить документ, удостоверяющий личность.</w:t>
      </w:r>
    </w:p>
    <w:p w14:paraId="01D680F2" w14:textId="77777777" w:rsidR="003C79DA" w:rsidRPr="003C79DA" w:rsidRDefault="003C79DA" w:rsidP="003C79DA">
      <w:pPr>
        <w:widowControl w:val="0"/>
        <w:autoSpaceDE w:val="0"/>
        <w:autoSpaceDN w:val="0"/>
        <w:rPr>
          <w:sz w:val="28"/>
          <w:szCs w:val="28"/>
        </w:rPr>
      </w:pPr>
    </w:p>
    <w:p w14:paraId="1D1D6E67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2.8. Исчерпывающий перечень</w:t>
      </w:r>
    </w:p>
    <w:p w14:paraId="0D21188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оснований для приостановления предоставления</w:t>
      </w:r>
    </w:p>
    <w:p w14:paraId="49B6928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муниципальной услуги или отказа</w:t>
      </w:r>
    </w:p>
    <w:p w14:paraId="7C1F9084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в предоставлении муниципальной услуги</w:t>
      </w:r>
    </w:p>
    <w:p w14:paraId="61F80B7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DDBE3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6CD6E47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0B08D5E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6D02927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6BA1575" w14:textId="77777777" w:rsidR="003C79DA" w:rsidRPr="003C79DA" w:rsidRDefault="003C79DA" w:rsidP="00952982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BD5F9C0" w14:textId="77777777" w:rsidR="003C79DA" w:rsidRPr="003C79DA" w:rsidRDefault="003C79DA" w:rsidP="00952982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</w:p>
    <w:p w14:paraId="5ADB2931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Предоставление муниципальной услуги осуществляется бесплатно.</w:t>
      </w:r>
    </w:p>
    <w:p w14:paraId="24C8331D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5DB21C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2.10. Максимальный срок ожидания в очереди</w:t>
      </w:r>
    </w:p>
    <w:p w14:paraId="38869618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при подаче запроса о предоставлении муниципальной</w:t>
      </w:r>
    </w:p>
    <w:p w14:paraId="1E38D9DB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 xml:space="preserve"> услуги и при получении результата</w:t>
      </w:r>
    </w:p>
    <w:p w14:paraId="060A76D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предоставления муниципальной услуги</w:t>
      </w:r>
    </w:p>
    <w:p w14:paraId="5A7CAB47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BC3B8F4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Максимальный срок ожидания в очереди при подаче </w:t>
      </w:r>
      <w:r w:rsidRPr="003C79DA">
        <w:rPr>
          <w:sz w:val="28"/>
          <w:szCs w:val="28"/>
        </w:rPr>
        <w:lastRenderedPageBreak/>
        <w:t>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E9B53A4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7E47CBD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2.11. Срок регистрации запроса заявителя</w:t>
      </w:r>
    </w:p>
    <w:p w14:paraId="23924769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о предоставлении муниципальной услуги</w:t>
      </w:r>
    </w:p>
    <w:p w14:paraId="3DCA5E7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95B99E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65FEAE7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7759A0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2.12. Требования к помещениям, в которых</w:t>
      </w:r>
    </w:p>
    <w:p w14:paraId="5BB645E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предоставляются муниципальные услуги</w:t>
      </w:r>
    </w:p>
    <w:p w14:paraId="7AA3EB8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D909B7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FA9589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EB82E1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ACBDEC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2.12.2. Места ожидания и места для приема запросов заявителей о предоставлении муниципальной услуги </w:t>
      </w:r>
      <w:r w:rsidRPr="003C79DA">
        <w:rPr>
          <w:sz w:val="28"/>
          <w:szCs w:val="28"/>
        </w:rPr>
        <w:lastRenderedPageBreak/>
        <w:t>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A2F20C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4D098F5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02CCF20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0B6D757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1414E2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15FDD7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сопровождение инвалидов, имеющих стойкие рас</w:t>
      </w:r>
      <w:r w:rsidRPr="003C79DA">
        <w:rPr>
          <w:sz w:val="28"/>
          <w:szCs w:val="28"/>
        </w:rPr>
        <w:lastRenderedPageBreak/>
        <w:t>стройства функции зрения и самостоятельного передвижения;</w:t>
      </w:r>
    </w:p>
    <w:p w14:paraId="15BEF3E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99E9CC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4F19EA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допуск сурдопереводчика и тифлосурдопереводчика;</w:t>
      </w:r>
    </w:p>
    <w:p w14:paraId="345FC85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99514A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7475311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4A96AF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2.13. Показатели доступности и качества</w:t>
      </w:r>
    </w:p>
    <w:p w14:paraId="46837371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муниципальных услуг</w:t>
      </w:r>
    </w:p>
    <w:p w14:paraId="3BF094E9" w14:textId="77777777" w:rsidR="003C79DA" w:rsidRPr="003C79DA" w:rsidRDefault="003C79DA" w:rsidP="00952982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2.13.1. Показатели доступности и качества муниципальных услуг:</w:t>
      </w:r>
    </w:p>
    <w:p w14:paraId="178D86D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2B7A919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82F28A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436E18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28781DD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231C9FD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6) соблюдение сроков предоставления муниципальной услуги;</w:t>
      </w:r>
    </w:p>
    <w:p w14:paraId="1C2D98F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C51C74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08567AD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8B406C3" w14:textId="77777777" w:rsidR="003C79DA" w:rsidRPr="003C79DA" w:rsidRDefault="003C79DA" w:rsidP="00952982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2D745390" w14:textId="679CBBD1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1" w:name="P244"/>
      <w:bookmarkEnd w:id="1"/>
      <w:r w:rsidRPr="003C79DA">
        <w:rPr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>в электронной форме</w:t>
      </w:r>
      <w:r w:rsidR="0087014A">
        <w:rPr>
          <w:sz w:val="28"/>
          <w:szCs w:val="28"/>
        </w:rPr>
        <w:t>:</w:t>
      </w:r>
    </w:p>
    <w:p w14:paraId="62B6845E" w14:textId="4DDD4361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с момента вступлен</w:t>
      </w:r>
      <w:r w:rsidR="0087014A">
        <w:rPr>
          <w:sz w:val="28"/>
          <w:szCs w:val="28"/>
        </w:rPr>
        <w:t>ия в силу указанного соглашения;</w:t>
      </w:r>
    </w:p>
    <w:p w14:paraId="0F00E7D0" w14:textId="3A8B2C72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</w:t>
      </w:r>
      <w:r w:rsidR="0087014A">
        <w:rPr>
          <w:sz w:val="28"/>
          <w:szCs w:val="28"/>
        </w:rPr>
        <w:t>кументов в электронном формате;</w:t>
      </w:r>
    </w:p>
    <w:p w14:paraId="30C9CBF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48A36FF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rPr>
          <w:color w:val="000000" w:themeColor="text1"/>
          <w:sz w:val="28"/>
          <w:szCs w:val="28"/>
        </w:rPr>
      </w:pPr>
    </w:p>
    <w:p w14:paraId="410A51E2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</w:t>
      </w:r>
      <w:r w:rsidRPr="003C79DA">
        <w:rPr>
          <w:color w:val="000000" w:themeColor="text1"/>
          <w:sz w:val="28"/>
          <w:szCs w:val="28"/>
        </w:rPr>
        <w:lastRenderedPageBreak/>
        <w:t>ПРОЦЕДУР (ДЕЙСТВИЙ) В МФЦ</w:t>
      </w:r>
    </w:p>
    <w:p w14:paraId="43F42311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7F22676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bookmarkStart w:id="2" w:name="P268"/>
      <w:bookmarkEnd w:id="2"/>
      <w:r w:rsidRPr="003C79DA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6FBA23D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2FD673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- прием заявления о предоставлении муниципальной услуги и прилагаемых к нему документов; подготовка и направление (выдача) уведомления о необходимости устранения нарушений в оформлении заявления и (или) представления отсутствующих документов, в случае</w:t>
      </w:r>
      <w:r w:rsidRPr="003C79DA">
        <w:rPr>
          <w:sz w:val="28"/>
          <w:szCs w:val="28"/>
        </w:rPr>
        <w:t xml:space="preserve"> </w:t>
      </w:r>
      <w:r w:rsidRPr="003C79DA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3C79DA">
        <w:rPr>
          <w:rFonts w:eastAsiaTheme="minorHAnsi"/>
          <w:sz w:val="28"/>
          <w:szCs w:val="28"/>
          <w:lang w:eastAsia="en-US"/>
        </w:rPr>
        <w:t>постановления Правительства Российской Федерации от 10.03.2007 № 148 «Об утверждении правил выдачи разрешений на право организации розничного рынка»</w:t>
      </w:r>
      <w:r w:rsidRPr="003C79DA">
        <w:rPr>
          <w:color w:val="000000" w:themeColor="text1"/>
          <w:sz w:val="28"/>
          <w:szCs w:val="28"/>
        </w:rPr>
        <w:t>, а в составе прилагаемых к нему документов отсутствуют необходимые документы;</w:t>
      </w:r>
    </w:p>
    <w:p w14:paraId="5E6E664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4C577B5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532319C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04A2014E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618BE6A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3.2. Прием заявления о предоставлении муниципальной </w:t>
      </w:r>
      <w:r w:rsidRPr="003C79DA">
        <w:rPr>
          <w:sz w:val="28"/>
          <w:szCs w:val="28"/>
        </w:rPr>
        <w:lastRenderedPageBreak/>
        <w:t xml:space="preserve">услуги </w:t>
      </w:r>
    </w:p>
    <w:p w14:paraId="0E4DC160" w14:textId="59274B39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3C79DA">
        <w:rPr>
          <w:sz w:val="28"/>
          <w:szCs w:val="28"/>
        </w:rPr>
        <w:t xml:space="preserve">и прилагаемых к нему документов; </w:t>
      </w:r>
      <w:r w:rsidRPr="003C79DA">
        <w:rPr>
          <w:color w:val="000000" w:themeColor="text1"/>
          <w:sz w:val="28"/>
          <w:szCs w:val="28"/>
        </w:rPr>
        <w:t xml:space="preserve">подготовка и направление (выдача) уведомления о необходимости устранения нарушений в оформлении </w:t>
      </w:r>
      <w:r w:rsidR="00B63E5A">
        <w:rPr>
          <w:color w:val="000000" w:themeColor="text1"/>
          <w:sz w:val="28"/>
          <w:szCs w:val="28"/>
        </w:rPr>
        <w:br/>
      </w:r>
      <w:r w:rsidRPr="003C79DA">
        <w:rPr>
          <w:color w:val="000000" w:themeColor="text1"/>
          <w:sz w:val="28"/>
          <w:szCs w:val="28"/>
        </w:rPr>
        <w:t xml:space="preserve">заявления и (или) представления отсутствующих документов, </w:t>
      </w:r>
      <w:r w:rsidR="00B63E5A">
        <w:rPr>
          <w:color w:val="000000" w:themeColor="text1"/>
          <w:sz w:val="28"/>
          <w:szCs w:val="28"/>
        </w:rPr>
        <w:br/>
      </w:r>
      <w:r w:rsidRPr="003C79DA">
        <w:rPr>
          <w:color w:val="000000" w:themeColor="text1"/>
          <w:sz w:val="28"/>
          <w:szCs w:val="28"/>
        </w:rPr>
        <w:t>в случае</w:t>
      </w:r>
      <w:r w:rsidRPr="003C79DA">
        <w:rPr>
          <w:sz w:val="28"/>
          <w:szCs w:val="28"/>
        </w:rPr>
        <w:t xml:space="preserve"> </w:t>
      </w:r>
      <w:r w:rsidRPr="003C79DA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="00B63E5A">
        <w:rPr>
          <w:color w:val="000000" w:themeColor="text1"/>
          <w:sz w:val="28"/>
          <w:szCs w:val="28"/>
        </w:rPr>
        <w:br/>
      </w:r>
      <w:r w:rsidRPr="003C79DA">
        <w:rPr>
          <w:rFonts w:eastAsiaTheme="minorHAnsi"/>
          <w:sz w:val="28"/>
          <w:szCs w:val="28"/>
          <w:lang w:eastAsia="en-US"/>
        </w:rPr>
        <w:t xml:space="preserve">постановления Правительства Российской Федерации от 10.03.2007 № 148 «Об утверждении правил выдачи разрешений на право организации </w:t>
      </w:r>
      <w:r w:rsidR="00B63E5A">
        <w:rPr>
          <w:rFonts w:eastAsiaTheme="minorHAnsi"/>
          <w:sz w:val="28"/>
          <w:szCs w:val="28"/>
          <w:lang w:eastAsia="en-US"/>
        </w:rPr>
        <w:br/>
      </w:r>
      <w:r w:rsidRPr="003C79DA">
        <w:rPr>
          <w:rFonts w:eastAsiaTheme="minorHAnsi"/>
          <w:sz w:val="28"/>
          <w:szCs w:val="28"/>
          <w:lang w:eastAsia="en-US"/>
        </w:rPr>
        <w:t>розничного рынка»</w:t>
      </w:r>
      <w:r w:rsidRPr="003C79DA">
        <w:rPr>
          <w:color w:val="000000" w:themeColor="text1"/>
          <w:sz w:val="28"/>
          <w:szCs w:val="28"/>
        </w:rPr>
        <w:t xml:space="preserve">, а в составе прилагаемых к нему документов </w:t>
      </w:r>
      <w:r w:rsidR="00B63E5A">
        <w:rPr>
          <w:color w:val="000000" w:themeColor="text1"/>
          <w:sz w:val="28"/>
          <w:szCs w:val="28"/>
        </w:rPr>
        <w:br/>
      </w:r>
      <w:r w:rsidRPr="003C79DA">
        <w:rPr>
          <w:color w:val="000000" w:themeColor="text1"/>
          <w:sz w:val="28"/>
          <w:szCs w:val="28"/>
        </w:rPr>
        <w:t>отсутствуют необходимые документы</w:t>
      </w:r>
      <w:r w:rsidR="0087014A">
        <w:rPr>
          <w:color w:val="000000" w:themeColor="text1"/>
          <w:sz w:val="28"/>
          <w:szCs w:val="28"/>
        </w:rPr>
        <w:t>:</w:t>
      </w:r>
    </w:p>
    <w:p w14:paraId="580043AF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1D31792D" w14:textId="50D43389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</w:t>
      </w:r>
      <w:r w:rsidR="0087014A">
        <w:rPr>
          <w:sz w:val="28"/>
          <w:szCs w:val="28"/>
        </w:rPr>
        <w:t>о административного регламента;</w:t>
      </w:r>
    </w:p>
    <w:p w14:paraId="0E027CB5" w14:textId="453622EF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экономики ОМСУ, ответственный за прием заявления о предоставления муниципальной услуги (далее - специалист, отв</w:t>
      </w:r>
      <w:r w:rsidR="0087014A">
        <w:rPr>
          <w:rFonts w:eastAsia="Calibri"/>
          <w:sz w:val="28"/>
          <w:szCs w:val="28"/>
        </w:rPr>
        <w:t>етственный за прием документов).</w:t>
      </w:r>
    </w:p>
    <w:p w14:paraId="1076D890" w14:textId="77777777" w:rsidR="003C79DA" w:rsidRPr="003C79DA" w:rsidRDefault="003C79DA" w:rsidP="0095298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A5ED79E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3C79DA">
        <w:rPr>
          <w:rFonts w:eastAsia="Calibri"/>
          <w:sz w:val="28"/>
          <w:szCs w:val="28"/>
        </w:rPr>
        <w:lastRenderedPageBreak/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638290ED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22FECDB5" w14:textId="219243DC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</w:t>
      </w:r>
      <w:r w:rsidR="008C0DA8">
        <w:rPr>
          <w:sz w:val="28"/>
          <w:szCs w:val="28"/>
        </w:rPr>
        <w:t xml:space="preserve">правильности заполнения </w:t>
      </w:r>
      <w:r w:rsidRPr="003C79DA">
        <w:rPr>
          <w:sz w:val="28"/>
          <w:szCs w:val="28"/>
        </w:rPr>
        <w:t>представленного заявления, сверяет копии представленных документов с их оригиналами (при наличии), регистрирует запрос;</w:t>
      </w:r>
    </w:p>
    <w:p w14:paraId="24266B07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4) при личном обращении выдает представителю заявителя расписку в получении документов с указанием их перечня и даты получения;</w:t>
      </w:r>
    </w:p>
    <w:p w14:paraId="70E4AFF3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103EF744" w14:textId="537DA8B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6) в случае</w:t>
      </w:r>
      <w:r w:rsidRPr="003C79DA">
        <w:rPr>
          <w:sz w:val="28"/>
          <w:szCs w:val="28"/>
        </w:rPr>
        <w:t xml:space="preserve"> </w:t>
      </w:r>
      <w:r w:rsidRPr="003C79DA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3C79DA">
        <w:rPr>
          <w:rFonts w:eastAsiaTheme="minorHAnsi"/>
          <w:sz w:val="28"/>
          <w:szCs w:val="28"/>
          <w:lang w:eastAsia="en-US"/>
        </w:rPr>
        <w:t xml:space="preserve">постановления Правительства Российской Федерации от 10.03.2007 </w:t>
      </w:r>
      <w:r w:rsidR="00B63E5A">
        <w:rPr>
          <w:rFonts w:eastAsiaTheme="minorHAnsi"/>
          <w:sz w:val="28"/>
          <w:szCs w:val="28"/>
          <w:lang w:eastAsia="en-US"/>
        </w:rPr>
        <w:br/>
      </w:r>
      <w:r w:rsidRPr="003C79DA">
        <w:rPr>
          <w:rFonts w:eastAsiaTheme="minorHAnsi"/>
          <w:sz w:val="28"/>
          <w:szCs w:val="28"/>
          <w:lang w:eastAsia="en-US"/>
        </w:rPr>
        <w:t>№ 148 «Об утверждении правил выдачи разрешений на право организации розничного рынка»</w:t>
      </w:r>
      <w:r w:rsidRPr="003C79DA">
        <w:rPr>
          <w:color w:val="000000" w:themeColor="text1"/>
          <w:sz w:val="28"/>
          <w:szCs w:val="28"/>
        </w:rPr>
        <w:t xml:space="preserve">, а в составе прилагаемых к нему документов отсутствуют необходимые </w:t>
      </w:r>
      <w:r w:rsidRPr="003C79DA">
        <w:rPr>
          <w:color w:val="000000" w:themeColor="text1"/>
          <w:sz w:val="28"/>
          <w:szCs w:val="28"/>
        </w:rPr>
        <w:lastRenderedPageBreak/>
        <w:t>документы подготавливает уведомления о необходимости устранения нарушений в оформлении заявления и (или) представления отсутствующих до</w:t>
      </w:r>
      <w:r w:rsidR="0087014A">
        <w:rPr>
          <w:color w:val="000000" w:themeColor="text1"/>
          <w:sz w:val="28"/>
          <w:szCs w:val="28"/>
        </w:rPr>
        <w:t>кументов (далее – Уведомление);</w:t>
      </w:r>
    </w:p>
    <w:p w14:paraId="5AA09417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7) при личном обращении выдает представителю заявителя Уведомление;</w:t>
      </w:r>
    </w:p>
    <w:p w14:paraId="5D5E0C86" w14:textId="77777777" w:rsidR="003C79DA" w:rsidRPr="003C79DA" w:rsidRDefault="003C79DA" w:rsidP="003C79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8) при поступлении заявления посредством почтового отправления направляет Уведомление по указанному в заявлении почтовому адресу;</w:t>
      </w:r>
    </w:p>
    <w:p w14:paraId="7C13462B" w14:textId="77777777" w:rsidR="003C79DA" w:rsidRPr="003C79DA" w:rsidRDefault="003C79DA" w:rsidP="00B63E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9) при непредставлении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0A77E97E" w14:textId="77777777" w:rsidR="003C79DA" w:rsidRPr="003C79DA" w:rsidRDefault="003C79DA" w:rsidP="00B63E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10) при 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54542A4" w14:textId="77777777" w:rsidR="003C79DA" w:rsidRPr="003C79DA" w:rsidRDefault="003C79DA" w:rsidP="00B63E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3.2.3. Прием заявления о предоставлении муниципальной услуги, подготовка и направление (выдача) Уведомления представителю заявителя осуществляется в </w:t>
      </w:r>
      <w:r w:rsidRPr="003C79DA">
        <w:rPr>
          <w:sz w:val="28"/>
          <w:szCs w:val="28"/>
        </w:rPr>
        <w:lastRenderedPageBreak/>
        <w:t>день его поступления в ОМСУ.</w:t>
      </w:r>
    </w:p>
    <w:p w14:paraId="3D1A6C7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приеме, для Уведомления.</w:t>
      </w:r>
    </w:p>
    <w:p w14:paraId="39BEDCE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6A2C758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представителю заявителя расписки (сообщения) о получении документов.</w:t>
      </w:r>
    </w:p>
    <w:p w14:paraId="46A6D64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97727C8" w14:textId="77777777" w:rsidR="003C79DA" w:rsidRPr="003C79DA" w:rsidRDefault="003C79DA" w:rsidP="003C79DA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3.3. Формирование и направление межведомственных запросов</w:t>
      </w:r>
    </w:p>
    <w:p w14:paraId="3B3DC9CC" w14:textId="1A4D6AAE" w:rsidR="003C79DA" w:rsidRPr="003C79DA" w:rsidRDefault="003C79DA" w:rsidP="003C79DA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 xml:space="preserve">в органы (организации), в распоряжении которых находятся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>документы и сведения, необходимые для предоставления муниципальной услуги</w:t>
      </w:r>
      <w:r w:rsidR="0087014A">
        <w:rPr>
          <w:sz w:val="28"/>
          <w:szCs w:val="28"/>
        </w:rPr>
        <w:t>:</w:t>
      </w:r>
    </w:p>
    <w:p w14:paraId="4C735C0B" w14:textId="77777777" w:rsidR="003C79DA" w:rsidRPr="003C79DA" w:rsidRDefault="003C79DA" w:rsidP="003C79DA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009EF009" w14:textId="29BCD23C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3.3.1. Основанием для начала административной процедуры является поступление заявления о пред</w:t>
      </w:r>
      <w:r w:rsidR="0087014A">
        <w:rPr>
          <w:sz w:val="28"/>
          <w:szCs w:val="28"/>
        </w:rPr>
        <w:t>оставлении муниципальной услуги;</w:t>
      </w:r>
    </w:p>
    <w:p w14:paraId="6C6B3B2B" w14:textId="4124FBCE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экономики ОМСУ, ответственный за направ</w:t>
      </w:r>
      <w:r w:rsidR="0087014A">
        <w:rPr>
          <w:sz w:val="28"/>
          <w:szCs w:val="28"/>
        </w:rPr>
        <w:t>ление межведомственных запросов;</w:t>
      </w:r>
    </w:p>
    <w:p w14:paraId="239A9DC0" w14:textId="134190A9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3.3.3. Специалист, ответственный за направление межведомственных запросов, осуществляет след</w:t>
      </w:r>
      <w:r w:rsidR="0087014A">
        <w:rPr>
          <w:sz w:val="28"/>
          <w:szCs w:val="28"/>
        </w:rPr>
        <w:t xml:space="preserve">ующие </w:t>
      </w:r>
      <w:r w:rsidR="0087014A">
        <w:rPr>
          <w:sz w:val="28"/>
          <w:szCs w:val="28"/>
        </w:rPr>
        <w:lastRenderedPageBreak/>
        <w:t xml:space="preserve">административные действия </w:t>
      </w:r>
      <w:r w:rsidRPr="003C79DA">
        <w:rPr>
          <w:sz w:val="28"/>
          <w:szCs w:val="28"/>
        </w:rPr>
        <w:t>формирует и направляет межведомственные запросы в целях получения сведений:</w:t>
      </w:r>
    </w:p>
    <w:p w14:paraId="7DA29B0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о юридическом лице (выписки из Единого государственного реестра юридических лиц или индивидуальных предпринимателей) – в Федеральную налоговую службу;</w:t>
      </w:r>
    </w:p>
    <w:p w14:paraId="622231E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об объекте или объектах недвижимости (выписки из Единого государственного реестра недвижимости), расположенных на территории, в пределах которой предполагается организовать рынок – в Управление Федеральной службы государственной регистрации, кадастра и картографии по Сахалинской области;</w:t>
      </w:r>
    </w:p>
    <w:p w14:paraId="1193A9B9" w14:textId="7D256111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3.3.4. Межведомственный запрос оформляется в соответствии с требованиями </w:t>
      </w:r>
      <w:r w:rsidR="00ED479F">
        <w:rPr>
          <w:sz w:val="28"/>
          <w:szCs w:val="28"/>
        </w:rPr>
        <w:t>Федерального закона</w:t>
      </w:r>
      <w:r w:rsidRPr="003C79DA">
        <w:rPr>
          <w:sz w:val="28"/>
          <w:szCs w:val="28"/>
        </w:rPr>
        <w:t> № 210-ФЗ.</w:t>
      </w:r>
    </w:p>
    <w:p w14:paraId="68E2D71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161EEE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5182A6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В случае невозможности осуществления межведомственного информационного взаимодействия с использованием СМЭВ в электронной форме допускается </w:t>
      </w:r>
      <w:r w:rsidRPr="003C79DA">
        <w:rPr>
          <w:sz w:val="28"/>
          <w:szCs w:val="28"/>
        </w:rPr>
        <w:lastRenderedPageBreak/>
        <w:t>направление межведомственного запроса и направление ответа на межведомственный запрос в бумажном виде.</w:t>
      </w:r>
    </w:p>
    <w:p w14:paraId="0B1F9A9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567B7A2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5A09694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3618BD7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6E29043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693ECED" w14:textId="0B35C3E4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  <w:r w:rsidR="0087014A">
        <w:rPr>
          <w:sz w:val="28"/>
          <w:szCs w:val="28"/>
        </w:rPr>
        <w:t>.</w:t>
      </w:r>
    </w:p>
    <w:p w14:paraId="63F5216D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4E1050E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3.4.1. Основанием для начала административной процедуры является поступление зарегистрированного заявления о предоставлении муниципальной услуги и </w:t>
      </w:r>
      <w:r w:rsidRPr="003C79DA">
        <w:rPr>
          <w:sz w:val="28"/>
          <w:szCs w:val="28"/>
        </w:rPr>
        <w:lastRenderedPageBreak/>
        <w:t>прилагаемых к нему документов, для подготовки решения о предоставлении муниципальной услуги; поступление ответов на межведомственные запросы либо истечение 5 рабочих дней со дня их направления.</w:t>
      </w:r>
    </w:p>
    <w:p w14:paraId="62FD776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30D9919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25B22C8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начальник отдела экономики ОМСУ (далее - руководитель).</w:t>
      </w:r>
    </w:p>
    <w:p w14:paraId="3F635AD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1A0A02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осуществляет 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6A2BEA6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уведомления о выдаче разрешения на право организации розничного рынка с приложением оформленного разрешения;</w:t>
      </w:r>
    </w:p>
    <w:p w14:paraId="31CC582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уведомления об отказе в выдаче разрешения на право организации розничного рынка с обоснованием причин такого отказа.</w:t>
      </w:r>
    </w:p>
    <w:p w14:paraId="44118A5A" w14:textId="3A90AE5B" w:rsidR="008C0DA8" w:rsidRPr="008C0DA8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2) </w:t>
      </w:r>
      <w:r w:rsidR="008C0DA8" w:rsidRPr="008C0DA8">
        <w:rPr>
          <w:sz w:val="28"/>
          <w:szCs w:val="28"/>
        </w:rPr>
        <w:t>направляет проекты посредством СЭД для согла</w:t>
      </w:r>
      <w:r w:rsidR="008C0DA8" w:rsidRPr="008C0DA8">
        <w:rPr>
          <w:sz w:val="28"/>
          <w:szCs w:val="28"/>
        </w:rPr>
        <w:lastRenderedPageBreak/>
        <w:t>сования руководителю, другим структурным подразделениям ОМСУ, для утверждения на подпись мэру муниципального образования «Городской</w:t>
      </w:r>
      <w:r w:rsidR="008C0DA8" w:rsidRPr="008C0DA8">
        <w:rPr>
          <w:sz w:val="28"/>
          <w:szCs w:val="28"/>
        </w:rPr>
        <w:tab/>
        <w:t xml:space="preserve"> округ Ногликский» (далее – мэр), либо лицу,</w:t>
      </w:r>
      <w:r w:rsidR="0087014A">
        <w:rPr>
          <w:sz w:val="28"/>
          <w:szCs w:val="28"/>
        </w:rPr>
        <w:t xml:space="preserve"> исполняющему обязанности мэра.</w:t>
      </w:r>
    </w:p>
    <w:p w14:paraId="4A5882E3" w14:textId="6C45D73D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3.4.4. Руководитель выполняет следу</w:t>
      </w:r>
      <w:r w:rsidR="0087014A">
        <w:rPr>
          <w:sz w:val="28"/>
          <w:szCs w:val="28"/>
        </w:rPr>
        <w:t>ющие административные действия:</w:t>
      </w:r>
    </w:p>
    <w:p w14:paraId="40A226C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проверяет данные, указанные в представленных проектах;</w:t>
      </w:r>
    </w:p>
    <w:p w14:paraId="27B6010D" w14:textId="17EDC904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2) при отсутствии замечаний принимает решение путем </w:t>
      </w:r>
      <w:r w:rsidR="008C0DA8">
        <w:rPr>
          <w:sz w:val="28"/>
          <w:szCs w:val="28"/>
        </w:rPr>
        <w:t xml:space="preserve">согласования </w:t>
      </w:r>
      <w:r w:rsidRPr="003C79DA">
        <w:rPr>
          <w:sz w:val="28"/>
          <w:szCs w:val="28"/>
        </w:rPr>
        <w:t>проектов;</w:t>
      </w:r>
    </w:p>
    <w:p w14:paraId="0C530D0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3.4.3. подраздела 3.4 настоящего раздела административного регламента.</w:t>
      </w:r>
    </w:p>
    <w:p w14:paraId="69271C4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услуги:</w:t>
      </w:r>
    </w:p>
    <w:p w14:paraId="1C73E69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принятии решения о выдаче разрешения на право организации розничного рынка - 30 календарных дней со дня поступления заявления и документов;</w:t>
      </w:r>
    </w:p>
    <w:p w14:paraId="25622E2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при принятии решения о продлении, переоформлении разрешения в случае реорганизации юридического лица в форме преобразования, изменения его наименования или типа рынка – 15 календарных дней со дня поступления заявления и документов.</w:t>
      </w:r>
    </w:p>
    <w:p w14:paraId="4291A5A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88D9BF6" w14:textId="77777777" w:rsid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834DBDE" w14:textId="7BDB640E" w:rsidR="008C0DA8" w:rsidRPr="008C0DA8" w:rsidRDefault="008C0DA8" w:rsidP="00952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A8">
        <w:rPr>
          <w:rFonts w:ascii="Times New Roman" w:hAnsi="Times New Roman" w:cs="Times New Roman"/>
          <w:sz w:val="28"/>
          <w:szCs w:val="28"/>
        </w:rPr>
        <w:t>3.4.8. Администрация в 15-дневный срок со дня принятия решения о выдаче разрешения, переоформлении, приостановлении, возобновлении, продлении срока его действия и аннулировании направляет в Министерство сельского хозяйства и торговли Сахалинской области информацию о выданном разрешении и содержащихся в нем сведениях.</w:t>
      </w:r>
    </w:p>
    <w:p w14:paraId="6EE379C9" w14:textId="77777777" w:rsidR="008C0DA8" w:rsidRPr="006A788B" w:rsidRDefault="008C0DA8" w:rsidP="00952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A8">
        <w:rPr>
          <w:rFonts w:ascii="Times New Roman" w:hAnsi="Times New Roman" w:cs="Times New Roman"/>
          <w:sz w:val="28"/>
          <w:szCs w:val="28"/>
        </w:rPr>
        <w:t>Информация о принятом решении подлежит опубликованию в печатном издании и размещению в информационно-телекоммуникационной сети не позднее 15 рабочих дней со дня принятия указанного решения.</w:t>
      </w:r>
    </w:p>
    <w:p w14:paraId="1BA51C76" w14:textId="2DA526B2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3.4.</w:t>
      </w:r>
      <w:r w:rsidR="008C0DA8">
        <w:rPr>
          <w:sz w:val="28"/>
          <w:szCs w:val="28"/>
        </w:rPr>
        <w:t>9</w:t>
      </w:r>
      <w:r w:rsidRPr="003C79DA">
        <w:rPr>
          <w:sz w:val="28"/>
          <w:szCs w:val="28"/>
        </w:rPr>
        <w:t>. Способом фиксации результата выполнения административной процедуры является подписанное разрешение (письменное уведомление).</w:t>
      </w:r>
    </w:p>
    <w:p w14:paraId="2841AA8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A376703" w14:textId="7DC45455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3.5. Направление (выдача) результата предоставления муниципальной услуги</w:t>
      </w:r>
    </w:p>
    <w:p w14:paraId="3A77CEDC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21478FA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15E1F2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3.5.2. Должностным лицом, ответственным за направление результата предоставления муниципальной услуги, является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22DE0B3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B5FF91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при поступлении документов в ОМСУ при личном обращении либо почтовым отправлением - уведомляет представителя заявителя по телефону о возможности получения документа с последующей его выдачей при личном обращении представителя заявителя;</w:t>
      </w:r>
    </w:p>
    <w:p w14:paraId="6BE4D51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2) при поступлении документов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 </w:t>
      </w:r>
    </w:p>
    <w:p w14:paraId="44CF50A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Срок направления (выдачи) результата муниципальной услуги - в течение 1 календарного дня со дня подготовки результата предоставления муниципальной услуги.</w:t>
      </w:r>
    </w:p>
    <w:p w14:paraId="6056288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3.5.3. Критерием принятия решения в рамках настоящей административной процедуры является выбранный представителем заявителя способ получения результата услуги.</w:t>
      </w:r>
    </w:p>
    <w:p w14:paraId="645E9C2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3.5.4. Результатом выполнения административной </w:t>
      </w:r>
      <w:r w:rsidRPr="003C79DA">
        <w:rPr>
          <w:sz w:val="28"/>
          <w:szCs w:val="28"/>
        </w:rPr>
        <w:lastRenderedPageBreak/>
        <w:t>процедуры является направление представителю заявителя документа, являющегося результатом предоставления муниципальной услуги.</w:t>
      </w:r>
    </w:p>
    <w:p w14:paraId="1C99C32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1E0D5CF" w14:textId="77777777" w:rsidR="003C79DA" w:rsidRPr="003C79DA" w:rsidRDefault="003C79DA" w:rsidP="00952982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14:paraId="39773ED7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3.6. Порядок осуществления административных процедур</w:t>
      </w:r>
    </w:p>
    <w:p w14:paraId="2EB2936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в электронной форме, в том числе с использованием</w:t>
      </w:r>
    </w:p>
    <w:p w14:paraId="13CC987A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ЕПГУ и РПГУ</w:t>
      </w:r>
    </w:p>
    <w:p w14:paraId="2B02488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1A626F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3.6.1. Получение представителем заявителя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2E3167C3" w14:textId="2117C62C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3.6.2. Запись в электронной форме на прием в ОМСУ для подачи запроса о предоставлении муниципальной услуги производится чер</w:t>
      </w:r>
      <w:r w:rsidR="0087014A">
        <w:rPr>
          <w:sz w:val="28"/>
          <w:szCs w:val="28"/>
        </w:rPr>
        <w:t>ез официальный сайт ОМСУ, РПГУ.</w:t>
      </w:r>
    </w:p>
    <w:p w14:paraId="386666C0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Представителю заявителя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4B80B57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3BE1DF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3.6.3. Формирование запроса и получение представителем заявителя сведений о ходе выполнения запроса о предоставлении государственной услуги в электронном формате не осуществляется.</w:t>
      </w:r>
    </w:p>
    <w:p w14:paraId="4F8FC1F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3C79DA">
        <w:rPr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9107CD7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8921DB8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3.7. Особенности предоставления муниципальной услуги в МФЦ</w:t>
      </w:r>
    </w:p>
    <w:p w14:paraId="488AFEF9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17647C3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04FDF0B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D08992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3.7.2.1. Прием заявления о предоставлении муниципальной услуги.</w:t>
      </w:r>
    </w:p>
    <w:p w14:paraId="6DE89D52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FE8546B" w14:textId="7691D234" w:rsidR="003C79DA" w:rsidRPr="003C79DA" w:rsidRDefault="0087014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МФЦ:</w:t>
      </w:r>
    </w:p>
    <w:p w14:paraId="5EFB49A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1) проверяет наличие документов, подтверждающих </w:t>
      </w:r>
      <w:r w:rsidRPr="003C79DA">
        <w:rPr>
          <w:sz w:val="28"/>
          <w:szCs w:val="28"/>
        </w:rPr>
        <w:lastRenderedPageBreak/>
        <w:t>личность представителя заявителя;</w:t>
      </w:r>
    </w:p>
    <w:p w14:paraId="6944D7F7" w14:textId="594D095B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</w:t>
      </w:r>
      <w:r w:rsidR="0087014A">
        <w:rPr>
          <w:sz w:val="28"/>
          <w:szCs w:val="28"/>
        </w:rPr>
        <w:t>в приеме с разъяснением причин;</w:t>
      </w:r>
    </w:p>
    <w:p w14:paraId="111E123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49ACDE7B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07DFF81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363E4BC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0EEEB41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767FAE2B" w14:textId="297F4198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3.7.2.2. Выдача р</w:t>
      </w:r>
      <w:r w:rsidR="0087014A">
        <w:rPr>
          <w:sz w:val="28"/>
          <w:szCs w:val="28"/>
        </w:rPr>
        <w:t>езультата муниципальной услуги.</w:t>
      </w:r>
    </w:p>
    <w:p w14:paraId="1B49A35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730BA32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Работник МФЦ:</w:t>
      </w:r>
    </w:p>
    <w:p w14:paraId="207F26F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4906F89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информирует представителя заявителя о поступлении документа, являющегося результатом муниципальной услуги, способом, указанным представителе заявителя при подаче запроса на предоставление муниципальной услуги;</w:t>
      </w:r>
    </w:p>
    <w:p w14:paraId="2B7BCCC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3) при обращении в МФЦ представителя заявителя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476B441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Информирование представителя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7920B5E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6EEF638" w14:textId="76F39F5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 xml:space="preserve">3.8. Порядок исправления допущенных опечаток и ошибок в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 xml:space="preserve">выданных в результате предоставления муниципальной </w:t>
      </w:r>
      <w:r w:rsidRPr="003C79DA">
        <w:rPr>
          <w:sz w:val="28"/>
          <w:szCs w:val="28"/>
        </w:rPr>
        <w:lastRenderedPageBreak/>
        <w:t>услуги документах</w:t>
      </w:r>
    </w:p>
    <w:p w14:paraId="4868AF1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10E83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AA9FD1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165F5DA9" w14:textId="77777777" w:rsidR="003C79DA" w:rsidRPr="00952982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398CB00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3C79DA">
        <w:rPr>
          <w:sz w:val="28"/>
          <w:szCs w:val="28"/>
        </w:rPr>
        <w:t>Раздел 4. ФОРМЫ КОНТРОЛЯ</w:t>
      </w:r>
    </w:p>
    <w:p w14:paraId="77B0981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ЗА ИСПОЛНЕНИЕМ АДМИНИСТРАТИВНОГО РЕГЛАМЕНТА</w:t>
      </w:r>
    </w:p>
    <w:p w14:paraId="4CC78312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CFC25C7" w14:textId="4392D7F6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4.1. Порядок осуществления текущего контроля за соблюдением и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 xml:space="preserve">исполнением ответственными должностными лицами положений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lastRenderedPageBreak/>
        <w:t>устанавливающих требования к предоставлению муниципальной услуги, а также принятием ими решений</w:t>
      </w:r>
    </w:p>
    <w:p w14:paraId="10420DC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1172D8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013ABAFD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52423B2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167A4ED1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6D2E5D1F" w14:textId="1FF54669" w:rsidR="003C79DA" w:rsidRPr="003C79DA" w:rsidRDefault="003C79DA" w:rsidP="003C79DA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 xml:space="preserve">4.2. Порядок и периодичность осуществления плановых и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lastRenderedPageBreak/>
        <w:t xml:space="preserve">внеплановых проверок полноты и качества предоставления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 xml:space="preserve">муниципальной услуги, в том числе порядок и формы контроля за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>полнотой и качеством предоставления муниципальной услуги</w:t>
      </w:r>
    </w:p>
    <w:p w14:paraId="26B76D1E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14:paraId="65E1DF4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2540912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Проверки могут быть плановыми и внеплановыми.</w:t>
      </w:r>
    </w:p>
    <w:p w14:paraId="390D222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7E48A6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259EC03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564141FE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08D8DB5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4.3. Ответственность должностных лиц ОМСУ за решения</w:t>
      </w:r>
    </w:p>
    <w:p w14:paraId="718229D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и действия (бездействие), принимаемые (осуществляемые)</w:t>
      </w:r>
    </w:p>
    <w:p w14:paraId="298B720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в ходе предоставления муниципальной услуги</w:t>
      </w:r>
    </w:p>
    <w:p w14:paraId="65A21915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A930B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3BEC082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EC27DF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4.4. Положения, характеризующие требования к формам контроля</w:t>
      </w:r>
    </w:p>
    <w:p w14:paraId="39C27E8A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за предоставлением муниципальной услуги</w:t>
      </w:r>
    </w:p>
    <w:p w14:paraId="757D3697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со стороны граждан, их объединений и организаций</w:t>
      </w:r>
    </w:p>
    <w:p w14:paraId="5FA4437A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BBD8CA4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1C949F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2267EA3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3" w:name="P428"/>
      <w:bookmarkEnd w:id="3"/>
      <w:r w:rsidRPr="003C79DA">
        <w:rPr>
          <w:sz w:val="28"/>
          <w:szCs w:val="28"/>
        </w:rPr>
        <w:t>Раздел 5. ДОСУДЕБНЫЙ (ВНЕСУДЕБНЫЙ) ПОРЯДОК</w:t>
      </w:r>
    </w:p>
    <w:p w14:paraId="29D51632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ОБЖАЛОВАНИЯ РЕШЕНИЙ И ДЕЙСТВИЙ (БЕЗДЕЙСТВИЯ) ОМСУ,</w:t>
      </w:r>
    </w:p>
    <w:p w14:paraId="6EC153FA" w14:textId="77777777" w:rsidR="003C79DA" w:rsidRPr="003C79DA" w:rsidRDefault="003C79DA" w:rsidP="003C79DA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МФЦ, А ТАКЖЕ ИХ ДОЛЖНОСТНЫХ ЛИЦ,</w:t>
      </w:r>
    </w:p>
    <w:p w14:paraId="09BF9988" w14:textId="77777777" w:rsidR="003C79DA" w:rsidRPr="003C79DA" w:rsidRDefault="003C79DA" w:rsidP="003C79DA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МУНИЦИПАЛЬНЫХ СЛУЖАЩИХ, РАБОТНИКОВ</w:t>
      </w:r>
    </w:p>
    <w:p w14:paraId="1671A5B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EE1C05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5.1. Информация для заявителя о его праве</w:t>
      </w:r>
    </w:p>
    <w:p w14:paraId="69B59F71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 подать жалобу на решение и (или) действие (бездействие)</w:t>
      </w:r>
    </w:p>
    <w:p w14:paraId="77B291A8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 xml:space="preserve"> ОМСУ, МФЦ, а также их должностных лиц, </w:t>
      </w:r>
    </w:p>
    <w:p w14:paraId="188AD18B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муниципальных служащих, работников</w:t>
      </w:r>
    </w:p>
    <w:p w14:paraId="2095908C" w14:textId="77777777" w:rsidR="003C79DA" w:rsidRPr="003C79DA" w:rsidRDefault="003C79DA" w:rsidP="003C79DA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24D7168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6A887124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F695716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5.2. Предмет жалобы</w:t>
      </w:r>
    </w:p>
    <w:p w14:paraId="573E94C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DE491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68A6FD6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6954308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DD6C29F" w14:textId="6EAD899B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</w:t>
      </w:r>
      <w:r w:rsidRPr="003C79DA">
        <w:rPr>
          <w:sz w:val="28"/>
          <w:szCs w:val="28"/>
        </w:rPr>
        <w:lastRenderedPageBreak/>
        <w:t>раздела 2 настоящег</w:t>
      </w:r>
      <w:r w:rsidR="00952982">
        <w:rPr>
          <w:sz w:val="28"/>
          <w:szCs w:val="28"/>
        </w:rPr>
        <w:t>о административного регламента;</w:t>
      </w:r>
    </w:p>
    <w:p w14:paraId="12F5393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4A0923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F168B1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EE2F143" w14:textId="0A9CC8BB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</w:t>
      </w:r>
      <w:r w:rsidR="00952982">
        <w:rPr>
          <w:sz w:val="28"/>
          <w:szCs w:val="28"/>
        </w:rPr>
        <w:t>го срока таких исправлений;</w:t>
      </w:r>
    </w:p>
    <w:p w14:paraId="034E4D3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DF50175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</w:t>
      </w:r>
      <w:r w:rsidRPr="003C79DA">
        <w:rPr>
          <w:sz w:val="28"/>
          <w:szCs w:val="28"/>
        </w:rPr>
        <w:lastRenderedPageBreak/>
        <w:t>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6B45D479" w14:textId="4E714FB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</w:t>
      </w:r>
      <w:r w:rsidR="00BD2536">
        <w:rPr>
          <w:sz w:val="28"/>
          <w:szCs w:val="28"/>
        </w:rPr>
        <w:t xml:space="preserve">либо в предоставлении муниципальной услуги, </w:t>
      </w:r>
      <w:r w:rsidRPr="003C79DA">
        <w:rPr>
          <w:sz w:val="28"/>
          <w:szCs w:val="28"/>
        </w:rPr>
        <w:t>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70F5172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586DE83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5.3. Органы местного самоуправления</w:t>
      </w:r>
    </w:p>
    <w:p w14:paraId="2212EDE1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и уполномоченные на рассмотрение жалобы должностные лица,</w:t>
      </w:r>
    </w:p>
    <w:p w14:paraId="4B3CA39C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которым может быть направлена жалоба</w:t>
      </w:r>
    </w:p>
    <w:p w14:paraId="705D6D7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B3D473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8E30DA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98EE037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493C41B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27B22256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DC05B2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5.4. Порядок подачи и рассмотрения жалобы</w:t>
      </w:r>
    </w:p>
    <w:p w14:paraId="4ED3704E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08836E1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rFonts w:ascii="Calibri" w:hAnsi="Calibri" w:cs="Calibri"/>
          <w:sz w:val="28"/>
          <w:szCs w:val="28"/>
        </w:rPr>
      </w:pPr>
      <w:r w:rsidRPr="003C79DA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Pr="003C79DA">
        <w:rPr>
          <w:rFonts w:eastAsia="Calibri"/>
          <w:sz w:val="28"/>
          <w:szCs w:val="28"/>
        </w:rPr>
        <w:t>постановлением администрации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Ногликский».</w:t>
      </w:r>
    </w:p>
    <w:p w14:paraId="24AE27B6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364004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5.5. Срок рассмотрения жалобы</w:t>
      </w:r>
    </w:p>
    <w:p w14:paraId="6442BD8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F6EE433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Жалоба, поступившая в ОМСУ, МФЦ, учредителю </w:t>
      </w:r>
      <w:r w:rsidRPr="003C79DA">
        <w:rPr>
          <w:sz w:val="28"/>
          <w:szCs w:val="28"/>
        </w:rPr>
        <w:lastRenderedPageBreak/>
        <w:t xml:space="preserve">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C355CC9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353FFE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5.6. Перечень оснований для приостановления рассмотрения</w:t>
      </w:r>
    </w:p>
    <w:p w14:paraId="73E4DD38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жалобы в случае, если возможность приостановления</w:t>
      </w:r>
    </w:p>
    <w:p w14:paraId="2E07A78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предусмотрена законодательством Российской Федерации</w:t>
      </w:r>
    </w:p>
    <w:p w14:paraId="76B3AFF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71F469" w14:textId="77777777" w:rsidR="003C79DA" w:rsidRPr="003C79DA" w:rsidRDefault="003C79DA" w:rsidP="003C79D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Приостановление рассмотрения жалобы не допускается.</w:t>
      </w:r>
    </w:p>
    <w:p w14:paraId="3CBA5927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3FB146B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5.7. Результат рассмотрения жалобы</w:t>
      </w:r>
    </w:p>
    <w:p w14:paraId="624B323F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D391D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49002EF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</w:t>
      </w:r>
      <w:r w:rsidRPr="003C79DA">
        <w:rPr>
          <w:sz w:val="28"/>
          <w:szCs w:val="28"/>
        </w:rPr>
        <w:lastRenderedPageBreak/>
        <w:t>актами;</w:t>
      </w:r>
    </w:p>
    <w:p w14:paraId="63CD6C74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 удовлетворении жалобы отказывается.</w:t>
      </w:r>
    </w:p>
    <w:p w14:paraId="5AC691FA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EDB1CFC" w14:textId="77777777" w:rsidR="003C79DA" w:rsidRP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5.8. Порядок информирования заявителя</w:t>
      </w:r>
    </w:p>
    <w:p w14:paraId="06F39803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о результатах рассмотрения жалобы</w:t>
      </w:r>
    </w:p>
    <w:p w14:paraId="4A1B61DD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862CA9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532"/>
      <w:bookmarkEnd w:id="4"/>
      <w:r w:rsidRPr="003C79DA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16C0CE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938255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9FDDE4F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B467D34" w14:textId="77777777" w:rsidR="003C79DA" w:rsidRDefault="003C79D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5.9. Порядок обжалования решения по жалобе</w:t>
      </w:r>
    </w:p>
    <w:p w14:paraId="1F9ADB73" w14:textId="77777777" w:rsidR="00B63E5A" w:rsidRPr="003C79DA" w:rsidRDefault="00B63E5A" w:rsidP="003C79D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A3DFB25" w14:textId="77777777" w:rsidR="003C79DA" w:rsidRPr="003C79DA" w:rsidRDefault="003C79DA" w:rsidP="003C79D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3C79DA">
        <w:rPr>
          <w:sz w:val="28"/>
          <w:szCs w:val="28"/>
        </w:rPr>
        <w:lastRenderedPageBreak/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6D8B0AE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1FECEF7" w14:textId="77777777" w:rsidR="003C79DA" w:rsidRPr="003C79DA" w:rsidRDefault="003C79DA" w:rsidP="00952982">
      <w:pPr>
        <w:widowControl w:val="0"/>
        <w:autoSpaceDE w:val="0"/>
        <w:autoSpaceDN w:val="0"/>
        <w:ind w:left="709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5.10. Право заявителя на получение информации и документов,</w:t>
      </w:r>
    </w:p>
    <w:p w14:paraId="1756A5B6" w14:textId="77777777" w:rsid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необходимых для обоснования и рассмотрения жалобы</w:t>
      </w:r>
    </w:p>
    <w:p w14:paraId="2FBFB1D4" w14:textId="77777777" w:rsidR="00B63E5A" w:rsidRPr="003C79DA" w:rsidRDefault="00B63E5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21FF1A2" w14:textId="77777777" w:rsidR="003C79DA" w:rsidRPr="003C79DA" w:rsidRDefault="003C79DA" w:rsidP="003C79D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4E85CEBC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16103A1" w14:textId="245799CF" w:rsidR="003C79DA" w:rsidRPr="003C79DA" w:rsidRDefault="003C79DA" w:rsidP="00B63E5A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3C79DA">
        <w:rPr>
          <w:sz w:val="28"/>
          <w:szCs w:val="28"/>
        </w:rPr>
        <w:t>5.11. Способы информирования заявителей</w:t>
      </w:r>
      <w:r w:rsidR="00B63E5A">
        <w:rPr>
          <w:sz w:val="28"/>
          <w:szCs w:val="28"/>
        </w:rPr>
        <w:t xml:space="preserve"> </w:t>
      </w:r>
      <w:r w:rsidRPr="003C79DA">
        <w:rPr>
          <w:sz w:val="28"/>
          <w:szCs w:val="28"/>
        </w:rPr>
        <w:t xml:space="preserve">о порядке подачи 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>и рассмотрения жалобы</w:t>
      </w:r>
    </w:p>
    <w:p w14:paraId="71D511A0" w14:textId="77777777" w:rsidR="003C79DA" w:rsidRPr="003C79DA" w:rsidRDefault="003C79DA" w:rsidP="003C79D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1214A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EAFD38A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4A5332CB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 устной форме по телефону или на личном приеме;</w:t>
      </w:r>
    </w:p>
    <w:p w14:paraId="74D07188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C79DA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BA05BCC" w14:textId="77777777" w:rsidR="003C79DA" w:rsidRPr="003C79DA" w:rsidRDefault="003C79DA" w:rsidP="009529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1EEA8CE" w14:textId="77777777" w:rsidR="003C79DA" w:rsidRPr="003C79DA" w:rsidRDefault="003C79DA" w:rsidP="003C79DA">
      <w:pPr>
        <w:widowControl w:val="0"/>
        <w:autoSpaceDE w:val="0"/>
        <w:autoSpaceDN w:val="0"/>
        <w:ind w:left="5812" w:right="-38" w:firstLine="567"/>
        <w:jc w:val="right"/>
        <w:rPr>
          <w:color w:val="FF0000"/>
          <w:sz w:val="28"/>
          <w:szCs w:val="28"/>
        </w:rPr>
      </w:pPr>
      <w:r w:rsidRPr="003C79DA">
        <w:rPr>
          <w:color w:val="FF0000"/>
          <w:sz w:val="28"/>
          <w:szCs w:val="28"/>
        </w:rPr>
        <w:br w:type="page"/>
      </w:r>
    </w:p>
    <w:p w14:paraId="4BCEBEE0" w14:textId="01761219" w:rsidR="003C79DA" w:rsidRPr="003C79DA" w:rsidRDefault="00952982" w:rsidP="00B63E5A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C781EF9" w14:textId="4FB4655A" w:rsidR="00AD054C" w:rsidRDefault="003C79DA" w:rsidP="00B63E5A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к административному регламенту</w:t>
      </w:r>
    </w:p>
    <w:p w14:paraId="557D819F" w14:textId="0664F1CA" w:rsidR="003C79DA" w:rsidRDefault="003C79DA" w:rsidP="00B63E5A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3C79DA">
        <w:rPr>
          <w:sz w:val="28"/>
          <w:szCs w:val="28"/>
        </w:rPr>
        <w:t>предоставления муниципальной</w:t>
      </w:r>
      <w:r w:rsidR="00B63E5A">
        <w:rPr>
          <w:sz w:val="28"/>
          <w:szCs w:val="28"/>
        </w:rPr>
        <w:t xml:space="preserve"> </w:t>
      </w:r>
      <w:r w:rsidRPr="003C79DA">
        <w:rPr>
          <w:sz w:val="28"/>
          <w:szCs w:val="28"/>
        </w:rPr>
        <w:t>услуги «Выдача разрешения на</w:t>
      </w:r>
      <w:r w:rsidR="00B63E5A">
        <w:rPr>
          <w:sz w:val="28"/>
          <w:szCs w:val="28"/>
        </w:rPr>
        <w:t xml:space="preserve"> </w:t>
      </w:r>
      <w:r w:rsidRPr="003C79DA">
        <w:rPr>
          <w:sz w:val="28"/>
          <w:szCs w:val="28"/>
        </w:rPr>
        <w:t>право</w:t>
      </w:r>
      <w:r w:rsidR="00B63E5A">
        <w:rPr>
          <w:sz w:val="28"/>
          <w:szCs w:val="28"/>
        </w:rPr>
        <w:br/>
      </w:r>
      <w:r w:rsidRPr="003C79DA">
        <w:rPr>
          <w:sz w:val="28"/>
          <w:szCs w:val="28"/>
        </w:rPr>
        <w:t>организации розничного</w:t>
      </w:r>
      <w:r w:rsidR="00B63E5A">
        <w:rPr>
          <w:sz w:val="28"/>
          <w:szCs w:val="28"/>
        </w:rPr>
        <w:t xml:space="preserve"> </w:t>
      </w:r>
      <w:r w:rsidRPr="003C79DA">
        <w:rPr>
          <w:sz w:val="28"/>
          <w:szCs w:val="28"/>
        </w:rPr>
        <w:t>рынка»</w:t>
      </w:r>
      <w:r w:rsidR="00872DCD">
        <w:rPr>
          <w:sz w:val="28"/>
          <w:szCs w:val="28"/>
        </w:rPr>
        <w:t>,</w:t>
      </w:r>
    </w:p>
    <w:p w14:paraId="3E776B87" w14:textId="488064C7" w:rsidR="00872DCD" w:rsidRDefault="00872DCD" w:rsidP="00872DCD">
      <w:pPr>
        <w:widowControl w:val="0"/>
        <w:autoSpaceDE w:val="0"/>
        <w:autoSpaceDN w:val="0"/>
        <w:ind w:left="4253" w:right="-710" w:hanging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администрации муниципального образования </w:t>
      </w:r>
      <w:r>
        <w:rPr>
          <w:sz w:val="28"/>
          <w:szCs w:val="28"/>
        </w:rPr>
        <w:br/>
        <w:t>«Городской округ Ногликский»</w:t>
      </w:r>
    </w:p>
    <w:p w14:paraId="3C5CA05A" w14:textId="634E9DED" w:rsidR="00872DCD" w:rsidRPr="003C79DA" w:rsidRDefault="00872DCD" w:rsidP="00872DCD">
      <w:pPr>
        <w:widowControl w:val="0"/>
        <w:autoSpaceDE w:val="0"/>
        <w:autoSpaceDN w:val="0"/>
        <w:ind w:left="4253" w:right="-710" w:hanging="709"/>
        <w:jc w:val="center"/>
        <w:rPr>
          <w:sz w:val="28"/>
          <w:szCs w:val="28"/>
        </w:rPr>
      </w:pPr>
      <w:r>
        <w:rPr>
          <w:sz w:val="28"/>
          <w:szCs w:val="28"/>
        </w:rPr>
        <w:t>от 25 февраля 2021 года № 95</w:t>
      </w:r>
      <w:bookmarkStart w:id="5" w:name="_GoBack"/>
      <w:bookmarkEnd w:id="5"/>
    </w:p>
    <w:p w14:paraId="4AE2A054" w14:textId="77777777" w:rsidR="003C79DA" w:rsidRPr="003C79DA" w:rsidRDefault="003C79DA" w:rsidP="003C79DA">
      <w:pPr>
        <w:widowControl w:val="0"/>
        <w:autoSpaceDE w:val="0"/>
        <w:autoSpaceDN w:val="0"/>
        <w:ind w:right="-38"/>
        <w:rPr>
          <w:color w:val="FF0000"/>
          <w:sz w:val="28"/>
          <w:szCs w:val="28"/>
        </w:rPr>
      </w:pPr>
    </w:p>
    <w:p w14:paraId="732DA21C" w14:textId="41AEB3E4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В ____________________________</w:t>
      </w:r>
    </w:p>
    <w:p w14:paraId="38B10615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(наименование ОМСУ)</w:t>
      </w:r>
    </w:p>
    <w:p w14:paraId="7A431B7B" w14:textId="10B6DEB1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от ____________________________</w:t>
      </w:r>
    </w:p>
    <w:p w14:paraId="7B82454D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(наименование юридического лица)</w:t>
      </w:r>
    </w:p>
    <w:p w14:paraId="4FA9927C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  <w:sz w:val="28"/>
          <w:szCs w:val="28"/>
        </w:rPr>
      </w:pPr>
    </w:p>
    <w:p w14:paraId="37656E19" w14:textId="77777777" w:rsidR="003C79DA" w:rsidRPr="003C79DA" w:rsidRDefault="003C79DA" w:rsidP="003C79DA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3C79DA">
        <w:rPr>
          <w:color w:val="000000" w:themeColor="text1"/>
          <w:sz w:val="28"/>
          <w:szCs w:val="28"/>
        </w:rPr>
        <w:t>Телефон ___________________________</w:t>
      </w:r>
    </w:p>
    <w:p w14:paraId="493D80C2" w14:textId="77777777" w:rsidR="003C79DA" w:rsidRPr="003C79DA" w:rsidRDefault="003C79DA" w:rsidP="003C79DA">
      <w:pPr>
        <w:jc w:val="center"/>
        <w:rPr>
          <w:rFonts w:eastAsia="Calibri"/>
          <w:sz w:val="28"/>
          <w:szCs w:val="28"/>
          <w:lang w:eastAsia="en-US"/>
        </w:rPr>
      </w:pPr>
    </w:p>
    <w:p w14:paraId="57817DD9" w14:textId="77777777" w:rsidR="003C79DA" w:rsidRPr="003C79DA" w:rsidRDefault="003C79DA" w:rsidP="003C79DA">
      <w:pPr>
        <w:jc w:val="center"/>
        <w:rPr>
          <w:rFonts w:eastAsia="Calibri"/>
          <w:sz w:val="28"/>
          <w:szCs w:val="28"/>
          <w:lang w:eastAsia="en-US"/>
        </w:rPr>
      </w:pPr>
      <w:r w:rsidRPr="003C79DA">
        <w:rPr>
          <w:rFonts w:eastAsia="Calibri"/>
          <w:sz w:val="28"/>
          <w:szCs w:val="28"/>
          <w:lang w:eastAsia="en-US"/>
        </w:rPr>
        <w:t>ЗАЯВЛЕНИЕ</w:t>
      </w:r>
    </w:p>
    <w:p w14:paraId="1DC5D2D6" w14:textId="77777777" w:rsidR="003C79DA" w:rsidRPr="003C79DA" w:rsidRDefault="003C79DA" w:rsidP="003C79DA">
      <w:pPr>
        <w:jc w:val="center"/>
        <w:rPr>
          <w:rFonts w:eastAsia="Calibri"/>
          <w:sz w:val="28"/>
          <w:szCs w:val="28"/>
          <w:lang w:eastAsia="en-US"/>
        </w:rPr>
      </w:pPr>
    </w:p>
    <w:p w14:paraId="49362FE3" w14:textId="139D69F7" w:rsidR="003C79DA" w:rsidRPr="003C79DA" w:rsidRDefault="003C79DA" w:rsidP="003C79DA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 xml:space="preserve">Прошу ________________________разрешение на право организации </w:t>
      </w:r>
    </w:p>
    <w:p w14:paraId="3ED7F0A1" w14:textId="77777777" w:rsidR="003C79DA" w:rsidRPr="003C79DA" w:rsidRDefault="003C79DA" w:rsidP="003C79DA">
      <w:pPr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3C79DA">
        <w:rPr>
          <w:rFonts w:eastAsia="Calibri"/>
          <w:color w:val="000000" w:themeColor="text1"/>
          <w:sz w:val="20"/>
          <w:szCs w:val="20"/>
          <w:lang w:eastAsia="en-US"/>
        </w:rPr>
        <w:t xml:space="preserve">                                   (выдать, продлить, переоформить) </w:t>
      </w:r>
    </w:p>
    <w:p w14:paraId="7D37302B" w14:textId="77777777" w:rsidR="003C79DA" w:rsidRPr="003C79DA" w:rsidRDefault="003C79DA" w:rsidP="003C79DA">
      <w:pPr>
        <w:ind w:firstLine="567"/>
        <w:jc w:val="both"/>
        <w:rPr>
          <w:rFonts w:eastAsia="Calibri"/>
          <w:color w:val="000000" w:themeColor="text1"/>
          <w:sz w:val="28"/>
          <w:szCs w:val="28"/>
          <w:u w:val="single"/>
          <w:lang w:eastAsia="en-US"/>
        </w:rPr>
      </w:pP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>розничного  рынка.</w:t>
      </w:r>
      <w:r w:rsidRPr="003C79DA">
        <w:rPr>
          <w:rFonts w:eastAsia="Calibri"/>
          <w:color w:val="000000" w:themeColor="text1"/>
          <w:sz w:val="28"/>
          <w:szCs w:val="28"/>
          <w:u w:val="single"/>
          <w:lang w:eastAsia="en-US"/>
        </w:rPr>
        <w:t xml:space="preserve"> </w:t>
      </w:r>
    </w:p>
    <w:p w14:paraId="493FE01A" w14:textId="77777777" w:rsidR="003C79DA" w:rsidRPr="003C79DA" w:rsidRDefault="003C79DA" w:rsidP="003C79DA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3810"/>
        <w:gridCol w:w="3372"/>
        <w:gridCol w:w="1204"/>
      </w:tblGrid>
      <w:tr w:rsidR="003C79DA" w:rsidRPr="003C79DA" w14:paraId="65E7480E" w14:textId="77777777" w:rsidTr="0087014A">
        <w:tc>
          <w:tcPr>
            <w:tcW w:w="4644" w:type="dxa"/>
            <w:gridSpan w:val="2"/>
          </w:tcPr>
          <w:p w14:paraId="3285104D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Полное и (в случае, если имеется) сокращенное наименование, в том числе фирменное наименование юридического лица</w:t>
            </w:r>
          </w:p>
        </w:tc>
        <w:tc>
          <w:tcPr>
            <w:tcW w:w="4927" w:type="dxa"/>
            <w:gridSpan w:val="2"/>
          </w:tcPr>
          <w:p w14:paraId="35CF1F0F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224D4260" w14:textId="77777777" w:rsidTr="0087014A">
        <w:tc>
          <w:tcPr>
            <w:tcW w:w="4644" w:type="dxa"/>
            <w:gridSpan w:val="2"/>
          </w:tcPr>
          <w:p w14:paraId="74C43778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Организационно-правовая форма юридического лица</w:t>
            </w:r>
          </w:p>
        </w:tc>
        <w:tc>
          <w:tcPr>
            <w:tcW w:w="4927" w:type="dxa"/>
            <w:gridSpan w:val="2"/>
          </w:tcPr>
          <w:p w14:paraId="2690F680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3842D1F9" w14:textId="77777777" w:rsidTr="0087014A">
        <w:tc>
          <w:tcPr>
            <w:tcW w:w="4644" w:type="dxa"/>
            <w:gridSpan w:val="2"/>
          </w:tcPr>
          <w:p w14:paraId="08F8275B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B050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lastRenderedPageBreak/>
              <w:t>Место нахождения</w:t>
            </w:r>
          </w:p>
        </w:tc>
        <w:tc>
          <w:tcPr>
            <w:tcW w:w="4927" w:type="dxa"/>
            <w:gridSpan w:val="2"/>
          </w:tcPr>
          <w:p w14:paraId="330A96AA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20D36CC1" w14:textId="77777777" w:rsidTr="0087014A">
        <w:tc>
          <w:tcPr>
            <w:tcW w:w="4644" w:type="dxa"/>
            <w:gridSpan w:val="2"/>
          </w:tcPr>
          <w:p w14:paraId="767E0B9B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B050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Местонахождение объекта или объектов недвижимости, где предполагается организовать рынок</w:t>
            </w:r>
          </w:p>
        </w:tc>
        <w:tc>
          <w:tcPr>
            <w:tcW w:w="4927" w:type="dxa"/>
            <w:gridSpan w:val="2"/>
          </w:tcPr>
          <w:p w14:paraId="5C902474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3323315E" w14:textId="77777777" w:rsidTr="0087014A">
        <w:tc>
          <w:tcPr>
            <w:tcW w:w="4644" w:type="dxa"/>
            <w:gridSpan w:val="2"/>
          </w:tcPr>
          <w:p w14:paraId="69FFF031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B050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7" w:type="dxa"/>
            <w:gridSpan w:val="2"/>
          </w:tcPr>
          <w:p w14:paraId="1AAE7DF7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41F90312" w14:textId="77777777" w:rsidTr="0087014A">
        <w:tc>
          <w:tcPr>
            <w:tcW w:w="4644" w:type="dxa"/>
            <w:gridSpan w:val="2"/>
          </w:tcPr>
          <w:p w14:paraId="6829A54F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Идентификационный номер налогоплательщика и данные документа о постановке юридического лица на учет в налоговом органе</w:t>
            </w:r>
          </w:p>
        </w:tc>
        <w:tc>
          <w:tcPr>
            <w:tcW w:w="4927" w:type="dxa"/>
            <w:gridSpan w:val="2"/>
          </w:tcPr>
          <w:p w14:paraId="20B7B074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458520CB" w14:textId="77777777" w:rsidTr="0087014A">
        <w:tc>
          <w:tcPr>
            <w:tcW w:w="4644" w:type="dxa"/>
            <w:gridSpan w:val="2"/>
          </w:tcPr>
          <w:p w14:paraId="08F79479" w14:textId="77777777" w:rsidR="003C79DA" w:rsidRPr="003C79DA" w:rsidRDefault="003C79DA" w:rsidP="003C79DA">
            <w:pPr>
              <w:suppressAutoHyphens/>
              <w:autoSpaceDE w:val="0"/>
              <w:autoSpaceDN w:val="0"/>
              <w:adjustRightInd w:val="0"/>
              <w:rPr>
                <w:color w:val="00B050"/>
                <w:sz w:val="28"/>
                <w:szCs w:val="28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Тип рынка, который предполагается организовать</w:t>
            </w:r>
          </w:p>
        </w:tc>
        <w:tc>
          <w:tcPr>
            <w:tcW w:w="4927" w:type="dxa"/>
            <w:gridSpan w:val="2"/>
          </w:tcPr>
          <w:p w14:paraId="1D078BA6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C79DA" w:rsidRPr="003C79DA" w14:paraId="22D54D76" w14:textId="77777777" w:rsidTr="0087014A">
        <w:tc>
          <w:tcPr>
            <w:tcW w:w="9571" w:type="dxa"/>
            <w:gridSpan w:val="4"/>
          </w:tcPr>
          <w:p w14:paraId="1F47DC25" w14:textId="77777777" w:rsidR="003C79DA" w:rsidRPr="003C79DA" w:rsidRDefault="003C79DA" w:rsidP="003C79D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C79DA">
              <w:rPr>
                <w:color w:val="000000" w:themeColor="text1"/>
                <w:sz w:val="28"/>
                <w:szCs w:val="28"/>
              </w:rPr>
              <w:t>Опись документов, прилагаемых к заявлению:</w:t>
            </w:r>
          </w:p>
        </w:tc>
      </w:tr>
      <w:tr w:rsidR="003C79DA" w:rsidRPr="003C79DA" w14:paraId="1F2A7A67" w14:textId="77777777" w:rsidTr="0087014A">
        <w:tc>
          <w:tcPr>
            <w:tcW w:w="675" w:type="dxa"/>
          </w:tcPr>
          <w:p w14:paraId="6C096F6C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9DA">
              <w:rPr>
                <w:sz w:val="28"/>
                <w:szCs w:val="28"/>
              </w:rPr>
              <w:t>№ п/п</w:t>
            </w:r>
          </w:p>
        </w:tc>
        <w:tc>
          <w:tcPr>
            <w:tcW w:w="7655" w:type="dxa"/>
            <w:gridSpan w:val="2"/>
          </w:tcPr>
          <w:p w14:paraId="41046DFB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9D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241" w:type="dxa"/>
          </w:tcPr>
          <w:p w14:paraId="61FC17D0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79DA">
              <w:rPr>
                <w:sz w:val="28"/>
                <w:szCs w:val="28"/>
              </w:rPr>
              <w:t>Кол-во (шт.)</w:t>
            </w:r>
          </w:p>
        </w:tc>
      </w:tr>
      <w:tr w:rsidR="003C79DA" w:rsidRPr="003C79DA" w14:paraId="031A60D6" w14:textId="77777777" w:rsidTr="0087014A">
        <w:tc>
          <w:tcPr>
            <w:tcW w:w="675" w:type="dxa"/>
          </w:tcPr>
          <w:p w14:paraId="3BA69437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0090D0CF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4EA74BF9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C79DA" w:rsidRPr="003C79DA" w14:paraId="47D1305E" w14:textId="77777777" w:rsidTr="0087014A">
        <w:tc>
          <w:tcPr>
            <w:tcW w:w="675" w:type="dxa"/>
          </w:tcPr>
          <w:p w14:paraId="2601945C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25A5641E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54FEA372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C79DA" w:rsidRPr="003C79DA" w14:paraId="67EA4394" w14:textId="77777777" w:rsidTr="0087014A">
        <w:tc>
          <w:tcPr>
            <w:tcW w:w="675" w:type="dxa"/>
          </w:tcPr>
          <w:p w14:paraId="3F396BD4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18EA6A27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73F70E3E" w14:textId="77777777" w:rsidR="003C79DA" w:rsidRPr="003C79DA" w:rsidRDefault="003C79DA" w:rsidP="003C79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212F63B4" w14:textId="77777777" w:rsidR="003C79DA" w:rsidRPr="003C79DA" w:rsidRDefault="003C79DA" w:rsidP="003C79DA">
      <w:pPr>
        <w:jc w:val="both"/>
        <w:rPr>
          <w:rFonts w:eastAsia="Calibri"/>
          <w:sz w:val="28"/>
          <w:szCs w:val="28"/>
          <w:lang w:eastAsia="en-US"/>
        </w:rPr>
      </w:pPr>
    </w:p>
    <w:p w14:paraId="3210A930" w14:textId="77777777" w:rsidR="003C79DA" w:rsidRPr="003C79DA" w:rsidRDefault="003C79DA" w:rsidP="003C79DA">
      <w:pPr>
        <w:jc w:val="both"/>
        <w:rPr>
          <w:rFonts w:eastAsia="Calibri"/>
          <w:color w:val="00B050"/>
          <w:sz w:val="28"/>
          <w:szCs w:val="28"/>
          <w:lang w:eastAsia="en-US"/>
        </w:rPr>
      </w:pPr>
      <w:r w:rsidRPr="003C79DA">
        <w:rPr>
          <w:rFonts w:eastAsia="Calibri"/>
          <w:color w:val="00B050"/>
          <w:sz w:val="28"/>
          <w:szCs w:val="28"/>
          <w:lang w:eastAsia="en-US"/>
        </w:rPr>
        <w:t xml:space="preserve">                                                               </w:t>
      </w:r>
    </w:p>
    <w:p w14:paraId="44376423" w14:textId="17630EAB" w:rsidR="003C79DA" w:rsidRPr="003C79DA" w:rsidRDefault="003C79DA" w:rsidP="003C79DA">
      <w:pPr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 xml:space="preserve"> «____» ____________20__ г.</w:t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      _____________/___________________                                                                                                                  </w:t>
      </w:r>
    </w:p>
    <w:p w14:paraId="4F2ECC69" w14:textId="148A665D" w:rsidR="00864CB0" w:rsidRPr="00347415" w:rsidRDefault="003C79DA" w:rsidP="003C79DA">
      <w:pPr>
        <w:jc w:val="center"/>
        <w:rPr>
          <w:sz w:val="28"/>
          <w:szCs w:val="28"/>
        </w:rPr>
      </w:pP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</w:t>
      </w:r>
      <w:r w:rsidRPr="00482525">
        <w:rPr>
          <w:rFonts w:eastAsia="Calibri"/>
          <w:color w:val="000000" w:themeColor="text1"/>
          <w:sz w:val="20"/>
          <w:szCs w:val="20"/>
          <w:lang w:eastAsia="en-US"/>
        </w:rPr>
        <w:t>подпись заявителя</w:t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  <w:r w:rsidRPr="001A5681">
        <w:rPr>
          <w:rFonts w:eastAsia="Calibri"/>
          <w:color w:val="000000" w:themeColor="text1"/>
          <w:sz w:val="20"/>
          <w:szCs w:val="20"/>
          <w:lang w:eastAsia="en-US"/>
        </w:rPr>
        <w:t>расшифровка подписи</w:t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</w:t>
      </w: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4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87014A" w:rsidRDefault="0087014A">
      <w:r>
        <w:separator/>
      </w:r>
    </w:p>
  </w:endnote>
  <w:endnote w:type="continuationSeparator" w:id="0">
    <w:p w14:paraId="5B7B72C6" w14:textId="77777777" w:rsidR="0087014A" w:rsidRDefault="0087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87014A" w:rsidRDefault="0087014A">
      <w:r>
        <w:separator/>
      </w:r>
    </w:p>
  </w:footnote>
  <w:footnote w:type="continuationSeparator" w:id="0">
    <w:p w14:paraId="4E9998FF" w14:textId="77777777" w:rsidR="0087014A" w:rsidRDefault="00870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87014A" w:rsidRPr="003E33E2" w:rsidRDefault="0087014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72DCD">
      <w:rPr>
        <w:rStyle w:val="a6"/>
        <w:noProof/>
        <w:sz w:val="26"/>
        <w:szCs w:val="26"/>
      </w:rPr>
      <w:t>21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7014A" w:rsidRDefault="008701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51D9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C79DA"/>
    <w:rsid w:val="003E33E2"/>
    <w:rsid w:val="003E62A0"/>
    <w:rsid w:val="003E74EC"/>
    <w:rsid w:val="00416224"/>
    <w:rsid w:val="0045142E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7F57CE"/>
    <w:rsid w:val="00860414"/>
    <w:rsid w:val="00864CB0"/>
    <w:rsid w:val="0087014A"/>
    <w:rsid w:val="00872DCD"/>
    <w:rsid w:val="008872B8"/>
    <w:rsid w:val="008C0DA8"/>
    <w:rsid w:val="008D7012"/>
    <w:rsid w:val="00900CA3"/>
    <w:rsid w:val="00901976"/>
    <w:rsid w:val="00952982"/>
    <w:rsid w:val="009535CE"/>
    <w:rsid w:val="00974CA6"/>
    <w:rsid w:val="009C6A25"/>
    <w:rsid w:val="009C6BB8"/>
    <w:rsid w:val="00A0116A"/>
    <w:rsid w:val="00A55B69"/>
    <w:rsid w:val="00AC6445"/>
    <w:rsid w:val="00AD054C"/>
    <w:rsid w:val="00AE276F"/>
    <w:rsid w:val="00AF3037"/>
    <w:rsid w:val="00B20901"/>
    <w:rsid w:val="00B234E8"/>
    <w:rsid w:val="00B63E5A"/>
    <w:rsid w:val="00B971B4"/>
    <w:rsid w:val="00BD2536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ED479F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99"/>
    <w:rsid w:val="003C79D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0DA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C0DA8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4FF4449C1327762B66649273A42C3FCF8D3A980B13BA7A13F9425F69CzFP0E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lugi.admsakhalin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nogliki-adm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A166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A166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666"/>
    <w:rsid w:val="00574FFF"/>
    <w:rsid w:val="005A1663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00ae519a-a787-4cb6-a9f3-e0d2ce624f96"/>
    <ds:schemaRef ds:uri="http://schemas.openxmlformats.org/package/2006/metadata/core-properties"/>
    <ds:schemaRef ds:uri="http://schemas.microsoft.com/sharepoint/v3"/>
    <ds:schemaRef ds:uri="D7192FFF-C2B2-4F10-B7A4-C791C93B1729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26</Pages>
  <Words>8318</Words>
  <Characters>47417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dcterms:created xsi:type="dcterms:W3CDTF">2020-04-07T04:55:00Z</dcterms:created>
  <dcterms:modified xsi:type="dcterms:W3CDTF">2021-03-04T01:10:00Z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