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29" w:rsidRPr="00F173AF" w:rsidRDefault="008B7BDE" w:rsidP="00B7522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4123B8">
        <w:rPr>
          <w:sz w:val="20"/>
          <w:szCs w:val="20"/>
        </w:rPr>
        <w:t>1</w:t>
      </w:r>
    </w:p>
    <w:p w:rsidR="00B75229" w:rsidRPr="00F173AF" w:rsidRDefault="00B75229" w:rsidP="00B75229">
      <w:pPr>
        <w:widowControl w:val="0"/>
        <w:autoSpaceDE w:val="0"/>
        <w:autoSpaceDN w:val="0"/>
        <w:adjustRightInd w:val="0"/>
        <w:ind w:left="426" w:right="-20"/>
        <w:jc w:val="right"/>
        <w:rPr>
          <w:sz w:val="20"/>
          <w:szCs w:val="20"/>
        </w:rPr>
      </w:pPr>
      <w:r w:rsidRPr="00F173AF">
        <w:rPr>
          <w:sz w:val="20"/>
          <w:szCs w:val="20"/>
        </w:rPr>
        <w:t>к муниципальной программ</w:t>
      </w:r>
      <w:r>
        <w:rPr>
          <w:sz w:val="20"/>
          <w:szCs w:val="20"/>
        </w:rPr>
        <w:t>е</w:t>
      </w:r>
      <w:r w:rsidRPr="00F173AF">
        <w:rPr>
          <w:sz w:val="20"/>
          <w:szCs w:val="20"/>
        </w:rPr>
        <w:t xml:space="preserve"> </w:t>
      </w:r>
    </w:p>
    <w:p w:rsidR="00B75229" w:rsidRPr="00F173AF" w:rsidRDefault="00B75229" w:rsidP="00B75229">
      <w:pPr>
        <w:tabs>
          <w:tab w:val="left" w:pos="2925"/>
        </w:tabs>
        <w:jc w:val="right"/>
        <w:rPr>
          <w:sz w:val="20"/>
          <w:szCs w:val="20"/>
        </w:rPr>
      </w:pPr>
      <w:r w:rsidRPr="00F173AF">
        <w:rPr>
          <w:sz w:val="20"/>
          <w:szCs w:val="20"/>
        </w:rPr>
        <w:t xml:space="preserve">«Формирование современной городской среды </w:t>
      </w:r>
    </w:p>
    <w:p w:rsidR="00B75229" w:rsidRPr="00F173AF" w:rsidRDefault="00B75229" w:rsidP="00B75229">
      <w:pPr>
        <w:tabs>
          <w:tab w:val="left" w:pos="2925"/>
        </w:tabs>
        <w:jc w:val="right"/>
        <w:rPr>
          <w:sz w:val="20"/>
          <w:szCs w:val="20"/>
        </w:rPr>
      </w:pPr>
      <w:r w:rsidRPr="00F173AF">
        <w:rPr>
          <w:sz w:val="20"/>
          <w:szCs w:val="20"/>
        </w:rPr>
        <w:t>на территории муниципального образования</w:t>
      </w:r>
    </w:p>
    <w:p w:rsidR="00B75229" w:rsidRPr="00F173AF" w:rsidRDefault="00B75229" w:rsidP="00B75229">
      <w:pPr>
        <w:tabs>
          <w:tab w:val="left" w:pos="2925"/>
        </w:tabs>
        <w:jc w:val="right"/>
        <w:rPr>
          <w:sz w:val="20"/>
          <w:szCs w:val="20"/>
        </w:rPr>
      </w:pPr>
      <w:r w:rsidRPr="00F173AF">
        <w:rPr>
          <w:sz w:val="20"/>
          <w:szCs w:val="20"/>
        </w:rPr>
        <w:t>«Городской округ Ногликский»</w:t>
      </w:r>
    </w:p>
    <w:p w:rsidR="00B75229" w:rsidRDefault="00B75229" w:rsidP="00B75229">
      <w:pPr>
        <w:tabs>
          <w:tab w:val="left" w:pos="2925"/>
        </w:tabs>
        <w:jc w:val="right"/>
        <w:rPr>
          <w:sz w:val="20"/>
          <w:szCs w:val="20"/>
        </w:rPr>
      </w:pPr>
      <w:r w:rsidRPr="00F173AF">
        <w:rPr>
          <w:sz w:val="20"/>
          <w:szCs w:val="20"/>
        </w:rPr>
        <w:t xml:space="preserve"> на 2018-202</w:t>
      </w:r>
      <w:r>
        <w:rPr>
          <w:sz w:val="20"/>
          <w:szCs w:val="20"/>
        </w:rPr>
        <w:t>3</w:t>
      </w:r>
      <w:r w:rsidRPr="00F173AF">
        <w:rPr>
          <w:sz w:val="20"/>
          <w:szCs w:val="20"/>
        </w:rPr>
        <w:t xml:space="preserve"> годы»</w:t>
      </w:r>
      <w:r w:rsidR="000335D7">
        <w:rPr>
          <w:sz w:val="20"/>
          <w:szCs w:val="20"/>
        </w:rPr>
        <w:t>,</w:t>
      </w:r>
    </w:p>
    <w:p w:rsidR="000335D7" w:rsidRDefault="000335D7" w:rsidP="00B75229">
      <w:pPr>
        <w:tabs>
          <w:tab w:val="left" w:pos="292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утвержденной </w:t>
      </w:r>
      <w:r w:rsidR="008B7BDE">
        <w:rPr>
          <w:sz w:val="20"/>
          <w:szCs w:val="20"/>
        </w:rPr>
        <w:t xml:space="preserve">постановлением администрации </w:t>
      </w:r>
    </w:p>
    <w:p w:rsidR="008B7BDE" w:rsidRPr="008F52CE" w:rsidRDefault="008B7BDE" w:rsidP="00B75229">
      <w:pPr>
        <w:tabs>
          <w:tab w:val="left" w:pos="292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от 04.07.2018 № 638</w:t>
      </w:r>
    </w:p>
    <w:p w:rsidR="00B75229" w:rsidRPr="006E7020" w:rsidRDefault="00B75229" w:rsidP="00B75229">
      <w:pPr>
        <w:ind w:firstLine="567"/>
        <w:jc w:val="right"/>
        <w:rPr>
          <w:sz w:val="26"/>
          <w:szCs w:val="26"/>
        </w:rPr>
      </w:pPr>
    </w:p>
    <w:p w:rsidR="00B75229" w:rsidRPr="008404F5" w:rsidRDefault="00B75229" w:rsidP="00B75229">
      <w:pPr>
        <w:ind w:firstLine="567"/>
        <w:jc w:val="both"/>
      </w:pPr>
    </w:p>
    <w:p w:rsidR="00B75229" w:rsidRPr="008404F5" w:rsidRDefault="00B75229" w:rsidP="00B75229">
      <w:pPr>
        <w:ind w:firstLine="567"/>
        <w:jc w:val="both"/>
      </w:pPr>
    </w:p>
    <w:p w:rsidR="00B75229" w:rsidRPr="008404F5" w:rsidRDefault="00B75229" w:rsidP="00B75229">
      <w:pPr>
        <w:ind w:firstLine="567"/>
        <w:jc w:val="center"/>
        <w:rPr>
          <w:bCs/>
        </w:rPr>
      </w:pPr>
      <w:bookmarkStart w:id="0" w:name="Par330"/>
      <w:bookmarkEnd w:id="0"/>
      <w:r w:rsidRPr="008404F5">
        <w:rPr>
          <w:bCs/>
        </w:rPr>
        <w:t>СВЕДЕНИЯ</w:t>
      </w:r>
    </w:p>
    <w:p w:rsidR="00B75229" w:rsidRPr="008404F5" w:rsidRDefault="00B75229" w:rsidP="00B75229">
      <w:pPr>
        <w:ind w:firstLine="567"/>
        <w:jc w:val="center"/>
        <w:rPr>
          <w:bCs/>
        </w:rPr>
      </w:pPr>
      <w:r w:rsidRPr="008404F5">
        <w:rPr>
          <w:bCs/>
        </w:rPr>
        <w:t>О ПОКАЗАТЕЛЯХ (ИНДИКАТОРАХ) МУНИЦИПАЛЬНОЙ ПРОГРАММЫ И ИХ ЗНАЧЕНИЯХ</w:t>
      </w:r>
    </w:p>
    <w:p w:rsidR="00B75229" w:rsidRDefault="00B75229" w:rsidP="00B75229">
      <w:pPr>
        <w:ind w:firstLine="567"/>
        <w:jc w:val="both"/>
      </w:pPr>
    </w:p>
    <w:p w:rsidR="008B7BDE" w:rsidRPr="008404F5" w:rsidRDefault="008B7BDE" w:rsidP="00B75229">
      <w:pPr>
        <w:ind w:firstLine="567"/>
        <w:jc w:val="both"/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655"/>
        <w:gridCol w:w="720"/>
        <w:gridCol w:w="1260"/>
        <w:gridCol w:w="1260"/>
        <w:gridCol w:w="1440"/>
        <w:gridCol w:w="1440"/>
        <w:gridCol w:w="1440"/>
        <w:gridCol w:w="1736"/>
        <w:gridCol w:w="2065"/>
      </w:tblGrid>
      <w:tr w:rsidR="00B75229" w:rsidRPr="008404F5" w:rsidTr="00A93EE5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8404F5" w:rsidRDefault="00B75229" w:rsidP="00A93EE5">
            <w:pPr>
              <w:ind w:firstLine="567"/>
              <w:jc w:val="center"/>
            </w:pPr>
            <w:r w:rsidRPr="008404F5">
              <w:t xml:space="preserve">N </w:t>
            </w:r>
            <w:r w:rsidRPr="008404F5">
              <w:br/>
              <w:t>п/п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8404F5" w:rsidRDefault="00B75229" w:rsidP="00A93EE5">
            <w:pPr>
              <w:jc w:val="center"/>
            </w:pPr>
            <w:r w:rsidRPr="008404F5">
              <w:t>Наименование</w:t>
            </w:r>
            <w:r w:rsidRPr="008404F5">
              <w:br/>
              <w:t xml:space="preserve"> индикатора </w:t>
            </w:r>
            <w:r w:rsidRPr="008404F5">
              <w:br/>
              <w:t>(показателя)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jc w:val="center"/>
            </w:pPr>
            <w:r w:rsidRPr="00947670">
              <w:t xml:space="preserve">Ед. </w:t>
            </w:r>
            <w:r w:rsidRPr="00947670">
              <w:br/>
              <w:t>изм.</w:t>
            </w:r>
          </w:p>
        </w:tc>
        <w:tc>
          <w:tcPr>
            <w:tcW w:w="10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Значение по годам реализации муниципальной программы</w:t>
            </w:r>
          </w:p>
        </w:tc>
      </w:tr>
      <w:tr w:rsidR="00B75229" w:rsidRPr="008404F5" w:rsidTr="00A93EE5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8404F5" w:rsidRDefault="00B75229" w:rsidP="00A93EE5">
            <w:pPr>
              <w:ind w:firstLine="567"/>
              <w:jc w:val="center"/>
            </w:pPr>
          </w:p>
        </w:tc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8404F5" w:rsidRDefault="00B75229" w:rsidP="00A93EE5">
            <w:pPr>
              <w:ind w:firstLine="567"/>
              <w:jc w:val="center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jc w:val="center"/>
            </w:pPr>
            <w:r w:rsidRPr="00947670">
              <w:t>Базовый</w:t>
            </w:r>
          </w:p>
          <w:p w:rsidR="00B75229" w:rsidRPr="00947670" w:rsidRDefault="00B75229" w:rsidP="00A93EE5">
            <w:pPr>
              <w:jc w:val="center"/>
            </w:pPr>
            <w:r w:rsidRPr="00947670">
              <w:t>год (факт)</w:t>
            </w:r>
          </w:p>
          <w:p w:rsidR="00B75229" w:rsidRDefault="00B75229" w:rsidP="00A93EE5">
            <w:pPr>
              <w:jc w:val="center"/>
            </w:pPr>
            <w:r w:rsidRPr="00947670">
              <w:t>2017</w:t>
            </w:r>
          </w:p>
          <w:p w:rsidR="00F16D59" w:rsidRPr="00947670" w:rsidRDefault="00F16D59" w:rsidP="00A93EE5">
            <w:pPr>
              <w:jc w:val="center"/>
            </w:pPr>
            <w:bookmarkStart w:id="1" w:name="_GoBack"/>
            <w:bookmarkEnd w:id="1"/>
          </w:p>
        </w:tc>
        <w:tc>
          <w:tcPr>
            <w:tcW w:w="938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</w:p>
        </w:tc>
      </w:tr>
      <w:tr w:rsidR="00B75229" w:rsidRPr="008404F5" w:rsidTr="000559B0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8404F5" w:rsidRDefault="00B75229" w:rsidP="00A93EE5">
            <w:pPr>
              <w:ind w:firstLine="567"/>
              <w:jc w:val="center"/>
            </w:pPr>
          </w:p>
        </w:tc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8404F5" w:rsidRDefault="00B75229" w:rsidP="00A93EE5">
            <w:pPr>
              <w:ind w:firstLine="567"/>
              <w:jc w:val="center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jc w:val="center"/>
            </w:pPr>
            <w:r w:rsidRPr="00947670">
              <w:t>2018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jc w:val="center"/>
            </w:pPr>
            <w:r w:rsidRPr="00947670">
              <w:t>2019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jc w:val="center"/>
            </w:pPr>
            <w:r w:rsidRPr="00947670">
              <w:t>2020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jc w:val="center"/>
            </w:pPr>
            <w:r w:rsidRPr="00947670">
              <w:t>2021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2022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2023</w:t>
            </w:r>
          </w:p>
        </w:tc>
      </w:tr>
      <w:tr w:rsidR="00B75229" w:rsidRPr="008404F5" w:rsidTr="000559B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8404F5" w:rsidRDefault="00B75229" w:rsidP="00A93EE5">
            <w:pPr>
              <w:ind w:firstLine="567"/>
              <w:jc w:val="center"/>
            </w:pPr>
            <w:r w:rsidRPr="008404F5">
              <w:t>1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8404F5" w:rsidRDefault="00B75229" w:rsidP="00A93EE5">
            <w:pPr>
              <w:ind w:firstLine="567"/>
              <w:jc w:val="center"/>
            </w:pPr>
            <w:r w:rsidRPr="008404F5"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jc w:val="center"/>
            </w:pPr>
            <w:r w:rsidRPr="00947670">
              <w:t>3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7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8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9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29" w:rsidRPr="00947670" w:rsidRDefault="00B75229" w:rsidP="00A93EE5">
            <w:pPr>
              <w:ind w:firstLine="567"/>
              <w:jc w:val="center"/>
            </w:pPr>
            <w:r w:rsidRPr="00947670">
              <w:t>10</w:t>
            </w:r>
          </w:p>
        </w:tc>
      </w:tr>
      <w:tr w:rsidR="000559B0" w:rsidRPr="008404F5" w:rsidTr="000559B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11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0559B0">
            <w:pPr>
              <w:tabs>
                <w:tab w:val="left" w:pos="191"/>
              </w:tabs>
            </w:pPr>
            <w:r w:rsidRPr="000559B0">
      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</w:t>
            </w:r>
            <w:r w:rsidRPr="000559B0">
              <w:lastRenderedPageBreak/>
              <w:t>реализации в течение отчетного года проектов благоустройства дворовых территорий</w:t>
            </w:r>
          </w:p>
          <w:p w:rsidR="00F16D59" w:rsidRDefault="00F16D59" w:rsidP="000559B0">
            <w:pPr>
              <w:tabs>
                <w:tab w:val="left" w:pos="191"/>
              </w:tabs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87"/>
              <w:jc w:val="center"/>
            </w:pPr>
          </w:p>
          <w:p w:rsidR="000559B0" w:rsidRPr="000559B0" w:rsidRDefault="000559B0" w:rsidP="000559B0"/>
          <w:p w:rsidR="000559B0" w:rsidRPr="000559B0" w:rsidRDefault="000559B0" w:rsidP="000559B0"/>
          <w:p w:rsidR="000559B0" w:rsidRPr="000559B0" w:rsidRDefault="000559B0" w:rsidP="000559B0"/>
          <w:p w:rsidR="000559B0" w:rsidRDefault="000559B0" w:rsidP="000559B0"/>
          <w:p w:rsidR="000559B0" w:rsidRPr="000559B0" w:rsidRDefault="000559B0" w:rsidP="000559B0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947670" w:rsidRDefault="000559B0" w:rsidP="00A93EE5">
            <w:pPr>
              <w:ind w:firstLine="567"/>
              <w:jc w:val="center"/>
            </w:pPr>
            <w:r>
              <w:t>100</w:t>
            </w:r>
          </w:p>
        </w:tc>
      </w:tr>
      <w:tr w:rsidR="000559B0" w:rsidRPr="008404F5" w:rsidTr="000559B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lastRenderedPageBreak/>
              <w:t>22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0559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</w:t>
            </w:r>
          </w:p>
          <w:p w:rsidR="00F16D59" w:rsidRPr="000559B0" w:rsidRDefault="00F16D59" w:rsidP="000559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87"/>
              <w:jc w:val="center"/>
            </w:pPr>
            <w: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</w:tr>
      <w:tr w:rsidR="000559B0" w:rsidRPr="008404F5" w:rsidTr="000559B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3</w:t>
            </w:r>
          </w:p>
          <w:p w:rsidR="000559B0" w:rsidRPr="000559B0" w:rsidRDefault="000559B0" w:rsidP="000559B0">
            <w:pPr>
              <w:jc w:val="center"/>
            </w:pPr>
            <w:r>
              <w:t>3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0559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559B0">
              <w:rPr>
                <w:rFonts w:eastAsiaTheme="minorHAnsi"/>
                <w:lang w:eastAsia="en-US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</w:t>
            </w:r>
          </w:p>
          <w:p w:rsidR="00F16D59" w:rsidRDefault="00F16D59" w:rsidP="000559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87"/>
              <w:jc w:val="center"/>
            </w:pPr>
            <w: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</w:tr>
      <w:tr w:rsidR="000559B0" w:rsidRPr="008404F5" w:rsidTr="000559B0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</w:p>
          <w:p w:rsidR="000559B0" w:rsidRPr="000559B0" w:rsidRDefault="000559B0" w:rsidP="000559B0">
            <w:pPr>
              <w:jc w:val="center"/>
            </w:pPr>
            <w:r>
              <w:t>4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Pr="000559B0" w:rsidRDefault="000559B0" w:rsidP="000559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87"/>
              <w:jc w:val="center"/>
            </w:pPr>
            <w: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B0" w:rsidRDefault="000559B0" w:rsidP="00A93EE5">
            <w:pPr>
              <w:ind w:firstLine="567"/>
              <w:jc w:val="center"/>
            </w:pPr>
            <w:r>
              <w:t>100</w:t>
            </w:r>
          </w:p>
        </w:tc>
      </w:tr>
    </w:tbl>
    <w:p w:rsidR="003806D4" w:rsidRDefault="003806D4"/>
    <w:sectPr w:rsidR="003806D4" w:rsidSect="00B7522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D0"/>
    <w:rsid w:val="000003E0"/>
    <w:rsid w:val="000335D7"/>
    <w:rsid w:val="000559B0"/>
    <w:rsid w:val="00356616"/>
    <w:rsid w:val="003806D4"/>
    <w:rsid w:val="003842D0"/>
    <w:rsid w:val="004123B8"/>
    <w:rsid w:val="0044183F"/>
    <w:rsid w:val="004C23AF"/>
    <w:rsid w:val="0055691E"/>
    <w:rsid w:val="00561D8D"/>
    <w:rsid w:val="00730FC7"/>
    <w:rsid w:val="00871B62"/>
    <w:rsid w:val="008B7BDE"/>
    <w:rsid w:val="00902DA5"/>
    <w:rsid w:val="00A16CF4"/>
    <w:rsid w:val="00B75229"/>
    <w:rsid w:val="00B95C59"/>
    <w:rsid w:val="00C8513E"/>
    <w:rsid w:val="00CA4680"/>
    <w:rsid w:val="00CB4CBF"/>
    <w:rsid w:val="00CD0487"/>
    <w:rsid w:val="00D66926"/>
    <w:rsid w:val="00F16D59"/>
    <w:rsid w:val="00FC6CD0"/>
    <w:rsid w:val="00FD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C3DBF-81C8-47C2-8305-94E98EFA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2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2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Низова</cp:lastModifiedBy>
  <cp:revision>23</cp:revision>
  <cp:lastPrinted>2018-06-19T07:23:00Z</cp:lastPrinted>
  <dcterms:created xsi:type="dcterms:W3CDTF">2018-04-28T05:30:00Z</dcterms:created>
  <dcterms:modified xsi:type="dcterms:W3CDTF">2018-07-04T03:00:00Z</dcterms:modified>
</cp:coreProperties>
</file>