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7D85885" w14:textId="77777777" w:rsidTr="00987DB5">
        <w:tc>
          <w:tcPr>
            <w:tcW w:w="9498" w:type="dxa"/>
          </w:tcPr>
          <w:p w14:paraId="37D8588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7D8589C" wp14:editId="37D8589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D85882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7D8588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7D8588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7D85886" w14:textId="07D99909" w:rsidR="0033636C" w:rsidRPr="00232CD9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CD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32CD9" w:rsidRPr="00232CD9">
            <w:rPr>
              <w:rFonts w:ascii="Times New Roman" w:hAnsi="Times New Roman"/>
              <w:sz w:val="28"/>
              <w:szCs w:val="28"/>
            </w:rPr>
            <w:t>03 апреля 2023 года</w:t>
          </w:r>
        </w:sdtContent>
      </w:sdt>
      <w:r w:rsidRPr="00232CD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32CD9" w:rsidRPr="00232CD9">
            <w:rPr>
              <w:rFonts w:ascii="Times New Roman" w:hAnsi="Times New Roman"/>
              <w:sz w:val="28"/>
              <w:szCs w:val="28"/>
            </w:rPr>
            <w:t>210</w:t>
          </w:r>
        </w:sdtContent>
      </w:sdt>
    </w:p>
    <w:p w14:paraId="37D85887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7D85888" w14:textId="7F0EC3F3" w:rsidR="0033636C" w:rsidRPr="00136EF2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136EF2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  <w:r w:rsidR="008F6074">
        <w:rPr>
          <w:rFonts w:ascii="Times New Roman" w:hAnsi="Times New Roman"/>
          <w:b/>
          <w:sz w:val="28"/>
          <w:szCs w:val="28"/>
        </w:rPr>
        <w:br/>
      </w:r>
      <w:r w:rsidRPr="00136EF2">
        <w:rPr>
          <w:rFonts w:ascii="Times New Roman" w:hAnsi="Times New Roman"/>
          <w:b/>
          <w:sz w:val="28"/>
          <w:szCs w:val="28"/>
        </w:rPr>
        <w:t>«Формирование современной городской среды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</w:t>
      </w:r>
      <w:r w:rsidR="00CE554E" w:rsidRPr="00136EF2">
        <w:rPr>
          <w:rFonts w:ascii="Times New Roman" w:hAnsi="Times New Roman"/>
          <w:b/>
          <w:sz w:val="28"/>
          <w:szCs w:val="28"/>
        </w:rPr>
        <w:t>т 04.07.2018 № 638</w:t>
      </w:r>
    </w:p>
    <w:p w14:paraId="37D85889" w14:textId="77777777" w:rsidR="00185FEC" w:rsidRPr="00136EF2" w:rsidRDefault="00185FEC" w:rsidP="00185FEC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6290ADF5" w14:textId="633A1E62" w:rsidR="00136EF2" w:rsidRPr="00831B38" w:rsidRDefault="00136EF2" w:rsidP="00136EF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31B38">
        <w:rPr>
          <w:rFonts w:ascii="Times New Roman" w:hAnsi="Times New Roman"/>
          <w:sz w:val="28"/>
          <w:szCs w:val="28"/>
        </w:rPr>
        <w:t>В целях приведения ресурсного обеспечения муниципальной программы «Формирование современной городской среды в муниципальном образовании «Городской округ Ногликский» в соответствие с уточненными бюджетными показателями по состоянию на 31.12.202</w:t>
      </w:r>
      <w:r>
        <w:rPr>
          <w:rFonts w:ascii="Times New Roman" w:hAnsi="Times New Roman"/>
          <w:sz w:val="28"/>
          <w:szCs w:val="28"/>
        </w:rPr>
        <w:t>2</w:t>
      </w:r>
      <w:r w:rsidRPr="00831B38">
        <w:rPr>
          <w:rFonts w:ascii="Times New Roman" w:hAnsi="Times New Roman"/>
          <w:sz w:val="28"/>
          <w:szCs w:val="28"/>
        </w:rPr>
        <w:t xml:space="preserve">, </w:t>
      </w:r>
      <w:r w:rsidRPr="00A62FD6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ю</w:t>
      </w:r>
      <w:r w:rsidRPr="00A62FD6">
        <w:rPr>
          <w:rFonts w:ascii="Times New Roman" w:hAnsi="Times New Roman"/>
          <w:sz w:val="28"/>
          <w:szCs w:val="28"/>
        </w:rPr>
        <w:t xml:space="preserve"> Собрания муниципального образования «Городской округ Ногликский» от 0</w:t>
      </w:r>
      <w:r>
        <w:rPr>
          <w:rFonts w:ascii="Times New Roman" w:hAnsi="Times New Roman"/>
          <w:sz w:val="28"/>
          <w:szCs w:val="28"/>
        </w:rPr>
        <w:t xml:space="preserve">8.12.2022 </w:t>
      </w:r>
      <w:r w:rsidR="008F607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237</w:t>
      </w:r>
      <w:r w:rsidRPr="00A62FD6">
        <w:rPr>
          <w:rFonts w:ascii="Times New Roman" w:hAnsi="Times New Roman"/>
          <w:sz w:val="28"/>
          <w:szCs w:val="28"/>
        </w:rPr>
        <w:t xml:space="preserve"> «О бюджете муниципального образования «Городской округ Ногликский» на 20</w:t>
      </w:r>
      <w:r>
        <w:rPr>
          <w:rFonts w:ascii="Times New Roman" w:hAnsi="Times New Roman"/>
          <w:sz w:val="28"/>
          <w:szCs w:val="28"/>
        </w:rPr>
        <w:t>23</w:t>
      </w:r>
      <w:r w:rsidRPr="00A62FD6">
        <w:rPr>
          <w:rFonts w:ascii="Times New Roman" w:hAnsi="Times New Roman"/>
          <w:sz w:val="28"/>
          <w:szCs w:val="28"/>
        </w:rPr>
        <w:t xml:space="preserve"> год и </w:t>
      </w:r>
      <w:bookmarkStart w:id="0" w:name="_GoBack"/>
      <w:bookmarkEnd w:id="0"/>
      <w:r w:rsidRPr="00A62FD6">
        <w:rPr>
          <w:rFonts w:ascii="Times New Roman" w:hAnsi="Times New Roman"/>
          <w:sz w:val="28"/>
          <w:szCs w:val="28"/>
        </w:rPr>
        <w:t>на плановый период 202</w:t>
      </w:r>
      <w:r>
        <w:rPr>
          <w:rFonts w:ascii="Times New Roman" w:hAnsi="Times New Roman"/>
          <w:sz w:val="28"/>
          <w:szCs w:val="28"/>
        </w:rPr>
        <w:t>4</w:t>
      </w:r>
      <w:r w:rsidRPr="00A62FD6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5</w:t>
      </w:r>
      <w:r w:rsidRPr="00A62FD6">
        <w:rPr>
          <w:rFonts w:ascii="Times New Roman" w:hAnsi="Times New Roman"/>
          <w:sz w:val="28"/>
          <w:szCs w:val="28"/>
        </w:rPr>
        <w:t xml:space="preserve"> годов»,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1B38">
        <w:rPr>
          <w:rFonts w:ascii="Times New Roman" w:hAnsi="Times New Roman"/>
          <w:sz w:val="28"/>
          <w:szCs w:val="28"/>
        </w:rPr>
        <w:t>р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>уководствуясь п. 4.1, 5.3 Порядка разработки, реализации и проведении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344, распоряжением мэра муниципального образования от 17.07.2018 № 53-р «Об утверждении Перечня муниципальных программ муниципального образования «Городской округ Ногликский»,</w:t>
      </w:r>
      <w:r w:rsidRPr="00831B38">
        <w:rPr>
          <w:rFonts w:ascii="Times New Roman" w:hAnsi="Times New Roman"/>
          <w:sz w:val="28"/>
          <w:szCs w:val="28"/>
        </w:rPr>
        <w:t xml:space="preserve"> 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 xml:space="preserve">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831B38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636E6FFC" w14:textId="03DBEA55" w:rsidR="00136EF2" w:rsidRPr="00831B38" w:rsidRDefault="00136EF2" w:rsidP="00136EF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муниципальную программу «Формирование современной городской среды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04.07.2018 </w:t>
      </w:r>
      <w:r w:rsidR="008F607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>№ 638 (в редакции от 15.05.2019 № 314, от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5.05.2019 № 315, от 19.11.2019 </w:t>
      </w:r>
      <w:r w:rsidR="008F607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>№ 844, от 04.12.2019 № 875, от 10.03.2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020 № 106, от 24.11.2020 № 580, 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21.04.2021 № 223, от 18.10.2021 № 578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от 01.06.2022 № 278, от 21.06.2022 </w:t>
      </w:r>
      <w:r w:rsidR="008F6074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№ 319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>), следующие изменения:</w:t>
      </w:r>
    </w:p>
    <w:p w14:paraId="1ECB0A8A" w14:textId="5388ED00" w:rsidR="00136EF2" w:rsidRDefault="00136EF2" w:rsidP="00136E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CE1">
        <w:rPr>
          <w:rFonts w:ascii="Times New Roman" w:eastAsia="Times New Roman" w:hAnsi="Times New Roman"/>
          <w:sz w:val="28"/>
          <w:szCs w:val="28"/>
          <w:lang w:eastAsia="ru-RU"/>
        </w:rPr>
        <w:t xml:space="preserve">1.1. 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 xml:space="preserve">Подразделы «Объемы и источники финансирования Программы»,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«Целевые показатели (индикаторы) программы», 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>«Ожидаемые результаты реализации программы» Паспорта муниципальной программы изложить в следующей редакции:</w:t>
      </w:r>
    </w:p>
    <w:p w14:paraId="46F90D5D" w14:textId="77777777" w:rsidR="008F6074" w:rsidRPr="00831B38" w:rsidRDefault="008F6074" w:rsidP="00136E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6"/>
        <w:gridCol w:w="2346"/>
        <w:gridCol w:w="6370"/>
        <w:gridCol w:w="328"/>
      </w:tblGrid>
      <w:tr w:rsidR="00136EF2" w:rsidRPr="00831B38" w14:paraId="78AB9468" w14:textId="77777777" w:rsidTr="001C5D0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600A80" w14:textId="77777777" w:rsidR="00136EF2" w:rsidRPr="00831B38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346" w:type="dxa"/>
            <w:tcBorders>
              <w:left w:val="single" w:sz="4" w:space="0" w:color="auto"/>
            </w:tcBorders>
            <w:hideMark/>
          </w:tcPr>
          <w:p w14:paraId="757FBD71" w14:textId="77777777" w:rsidR="00136EF2" w:rsidRPr="00831B38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370" w:type="dxa"/>
            <w:tcBorders>
              <w:right w:val="single" w:sz="4" w:space="0" w:color="auto"/>
            </w:tcBorders>
            <w:hideMark/>
          </w:tcPr>
          <w:p w14:paraId="40939C73" w14:textId="77777777" w:rsidR="00136EF2" w:rsidRPr="007D63C4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муниципальной Программы в 2018</w:t>
            </w: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годах составит:</w:t>
            </w:r>
          </w:p>
          <w:p w14:paraId="79E5C01D" w14:textId="57DB96EE" w:rsidR="00136EF2" w:rsidRPr="007D63C4" w:rsidRDefault="00136EF2" w:rsidP="008F6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всех источников фина</w:t>
            </w:r>
            <w:r w:rsidR="00A157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нсирования – 347 081,0 тыс. рублей</w:t>
            </w: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числе:</w:t>
            </w:r>
          </w:p>
          <w:p w14:paraId="7E081EA7" w14:textId="77777777" w:rsidR="00136EF2" w:rsidRPr="007D63C4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7 529,4 тыс. руб.;</w:t>
            </w:r>
          </w:p>
          <w:p w14:paraId="188CF245" w14:textId="77777777" w:rsidR="00136EF2" w:rsidRPr="007D63C4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120 228,0 тыс. руб.;</w:t>
            </w:r>
          </w:p>
          <w:p w14:paraId="7236EF72" w14:textId="77777777" w:rsidR="00136EF2" w:rsidRPr="007D63C4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21 103,5 тыс. руб.;</w:t>
            </w:r>
          </w:p>
          <w:p w14:paraId="408CD2F6" w14:textId="77777777" w:rsidR="00136EF2" w:rsidRPr="007D63C4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52 578,4 тыс. руб.;</w:t>
            </w:r>
          </w:p>
          <w:p w14:paraId="75860C98" w14:textId="77777777" w:rsidR="00136EF2" w:rsidRPr="007D63C4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64 888,7 тыс. руб.;</w:t>
            </w:r>
          </w:p>
          <w:p w14:paraId="329E0C45" w14:textId="77777777" w:rsidR="00136EF2" w:rsidRPr="007D63C4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60 152,1 тыс. руб.;</w:t>
            </w:r>
          </w:p>
          <w:p w14:paraId="74498004" w14:textId="77777777" w:rsidR="00136EF2" w:rsidRPr="007D63C4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19 443,6 тыс. руб.;</w:t>
            </w:r>
          </w:p>
          <w:p w14:paraId="42C10833" w14:textId="77777777" w:rsidR="00136EF2" w:rsidRPr="007D63C4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1 157,3 тыс. руб.</w:t>
            </w:r>
          </w:p>
          <w:p w14:paraId="026451FD" w14:textId="77777777" w:rsidR="00136EF2" w:rsidRPr="007D63C4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него по источникам:</w:t>
            </w:r>
          </w:p>
          <w:p w14:paraId="5DAA18FF" w14:textId="77777777" w:rsidR="00136EF2" w:rsidRPr="007D63C4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 за счет средств местного бюджета –</w:t>
            </w:r>
          </w:p>
          <w:p w14:paraId="618DD06B" w14:textId="58D06C1D" w:rsidR="00136EF2" w:rsidRPr="007D63C4" w:rsidRDefault="00A157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165 880,8 тыс. рублей</w:t>
            </w:r>
            <w:r w:rsidR="00136EF2"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числе:</w:t>
            </w:r>
          </w:p>
          <w:p w14:paraId="18818B4A" w14:textId="77777777" w:rsidR="00136EF2" w:rsidRPr="007D63C4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7 529,4 тыс. руб.;</w:t>
            </w:r>
          </w:p>
          <w:p w14:paraId="3CC9575F" w14:textId="77777777" w:rsidR="00136EF2" w:rsidRPr="007D63C4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35 092,7 тыс. руб.;</w:t>
            </w:r>
          </w:p>
          <w:p w14:paraId="1329A7EA" w14:textId="77777777" w:rsidR="00136EF2" w:rsidRPr="007D63C4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18 988,1 тыс. руб.;</w:t>
            </w:r>
          </w:p>
          <w:p w14:paraId="401B6BAA" w14:textId="77777777" w:rsidR="00136EF2" w:rsidRPr="007D63C4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44 855,0 тыс. руб.;</w:t>
            </w:r>
          </w:p>
          <w:p w14:paraId="76FE2050" w14:textId="77777777" w:rsidR="00136EF2" w:rsidRPr="007D63C4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37 396,7 тыс. руб.;</w:t>
            </w:r>
          </w:p>
          <w:p w14:paraId="0E2A88D0" w14:textId="77777777" w:rsidR="00136EF2" w:rsidRPr="007D63C4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20 518,6 тыс. руб.;</w:t>
            </w:r>
          </w:p>
          <w:p w14:paraId="10CF4ED6" w14:textId="77777777" w:rsidR="00136EF2" w:rsidRPr="007D63C4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343,0 тыс. руб.;</w:t>
            </w:r>
          </w:p>
          <w:p w14:paraId="7C100EDA" w14:textId="77777777" w:rsidR="00136EF2" w:rsidRPr="007D63C4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1 157,3 тыс. руб.;</w:t>
            </w:r>
          </w:p>
          <w:p w14:paraId="0F16BA5C" w14:textId="77777777" w:rsidR="00136EF2" w:rsidRPr="007D63C4" w:rsidRDefault="00136EF2" w:rsidP="008F6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за счет средств областного бюджета – </w:t>
            </w: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156 596,6 тыс. рублей, в том числе:</w:t>
            </w:r>
          </w:p>
          <w:p w14:paraId="75F803F5" w14:textId="77777777" w:rsidR="00136EF2" w:rsidRPr="007D63C4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81 820,3 тыс. руб.;</w:t>
            </w:r>
          </w:p>
          <w:p w14:paraId="46BCB21C" w14:textId="77777777" w:rsidR="00136EF2" w:rsidRPr="007D63C4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2 115,4 тыс. руб.;</w:t>
            </w:r>
          </w:p>
          <w:p w14:paraId="5009A96C" w14:textId="77777777" w:rsidR="00136EF2" w:rsidRPr="007D63C4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5 512,7 тыс. руб.;</w:t>
            </w:r>
          </w:p>
          <w:p w14:paraId="1DB5787E" w14:textId="77777777" w:rsidR="00136EF2" w:rsidRPr="007D63C4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14 847,1 тыс. руб.;</w:t>
            </w:r>
          </w:p>
          <w:p w14:paraId="55DC2E99" w14:textId="77777777" w:rsidR="00136EF2" w:rsidRPr="007D63C4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33 200,5 тыс. руб.;</w:t>
            </w:r>
          </w:p>
          <w:p w14:paraId="7AF47F97" w14:textId="77777777" w:rsidR="00136EF2" w:rsidRPr="007D63C4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19 100,6 тыс. руб.;</w:t>
            </w:r>
          </w:p>
          <w:p w14:paraId="10CFC629" w14:textId="77777777" w:rsidR="00136EF2" w:rsidRPr="007D63C4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 тыс. руб.;</w:t>
            </w:r>
          </w:p>
          <w:p w14:paraId="0DF1C194" w14:textId="0A7E9969" w:rsidR="00136EF2" w:rsidRPr="007D63C4" w:rsidRDefault="00136EF2" w:rsidP="008F6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 за счет средств федерально</w:t>
            </w:r>
            <w:r w:rsidR="00A157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 бюджета – </w:t>
            </w:r>
            <w:r w:rsidR="00A157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24 603,6 тыс. рублей</w:t>
            </w: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числе:</w:t>
            </w:r>
          </w:p>
          <w:p w14:paraId="0E9C0477" w14:textId="77777777" w:rsidR="00136EF2" w:rsidRPr="007D63C4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3 315,0 тыс. руб.;</w:t>
            </w:r>
          </w:p>
          <w:p w14:paraId="1263F777" w14:textId="77777777" w:rsidR="00136EF2" w:rsidRPr="007D63C4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- 0,0 тыс. руб.;</w:t>
            </w:r>
          </w:p>
          <w:p w14:paraId="2019467B" w14:textId="77777777" w:rsidR="00136EF2" w:rsidRPr="007D63C4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- 2 210,7 тыс. руб.;</w:t>
            </w:r>
          </w:p>
          <w:p w14:paraId="04B1A3A5" w14:textId="77777777" w:rsidR="00136EF2" w:rsidRPr="007D63C4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2022 год - 12 644,9 тыс. руб.;</w:t>
            </w:r>
          </w:p>
          <w:p w14:paraId="2DDFA4F1" w14:textId="77777777" w:rsidR="00136EF2" w:rsidRPr="007D63C4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- 6 433,0 тыс. руб.;</w:t>
            </w:r>
          </w:p>
          <w:p w14:paraId="77C78DA2" w14:textId="77777777" w:rsidR="00136EF2" w:rsidRPr="007D63C4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0,0 тыс. руб.;</w:t>
            </w:r>
          </w:p>
          <w:p w14:paraId="3D91891F" w14:textId="77777777" w:rsidR="00136EF2" w:rsidRPr="007D63C4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6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 тыс. руб.</w:t>
            </w:r>
          </w:p>
          <w:p w14:paraId="13463B1D" w14:textId="77777777" w:rsidR="00136EF2" w:rsidRPr="00831B38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63C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Суммы финансирования ежегодно будут уточняться с учетом результатов конкурсного отбора муниципальных образований Сахалинской области для предоставления субсидии из федерального и областного бюджетов бюджетам муниципальных образований в рамках исполнения мероприятий государственной программы Сахалинской области «Формирование современной городской среды».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567AA4" w14:textId="77777777" w:rsidR="00136EF2" w:rsidRPr="00831B38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36EF2" w:rsidRPr="00831B38" w14:paraId="4AA9D8AD" w14:textId="77777777" w:rsidTr="001C5D0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6947C6" w14:textId="77777777" w:rsidR="00136EF2" w:rsidRPr="00831B38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46" w:type="dxa"/>
            <w:tcBorders>
              <w:left w:val="single" w:sz="4" w:space="0" w:color="auto"/>
            </w:tcBorders>
          </w:tcPr>
          <w:p w14:paraId="06F369A6" w14:textId="77777777" w:rsidR="00136EF2" w:rsidRPr="00A46086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6086">
              <w:rPr>
                <w:rFonts w:ascii="Times New Roman" w:hAnsi="Times New Roman"/>
                <w:sz w:val="28"/>
                <w:szCs w:val="28"/>
              </w:rPr>
              <w:t xml:space="preserve">Целевые показатели (индикаторы) программы  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14:paraId="4328BC4D" w14:textId="77777777" w:rsidR="00136EF2" w:rsidRPr="00A46086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6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лощадки, детские площадки</w:t>
            </w:r>
            <w:r w:rsidRPr="00A46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), малыми архитектурными формами) в общем количестве запланированных к реализации в течение отчетного года проектов благоустройства дворовых территорий до 201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A46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в 2022 году</w:t>
            </w:r>
            <w:r w:rsidRPr="00A46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0CCCBC41" w14:textId="77777777" w:rsidR="00136EF2" w:rsidRPr="00A46086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6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Доля реализованных комплексных проектов благоустройства общественных территорий в общем количестве запланированных к реализации в течение отчетного года проектов благоустройства общественных территорий до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  <w:r w:rsidRPr="00A46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года.</w:t>
            </w:r>
          </w:p>
          <w:p w14:paraId="255EBAC5" w14:textId="77777777" w:rsidR="00136EF2" w:rsidRPr="00A46086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6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Доля дворовых территорий, благоустройство которых выполнено при участии граждан, организаций в соответствующих мероприятиях, в общем количестве запланированных к реализации в течение отчетного года проектов благоустройства дворовых территорий до 2019 года.</w:t>
            </w:r>
          </w:p>
          <w:p w14:paraId="3E2FD109" w14:textId="77777777" w:rsidR="00136EF2" w:rsidRPr="00A46086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6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Доля благоустроенных дворовых территорий в общем количестве дворовых территорий, подлежащих благоустройству в отчетном году с использованием субсидии на капитальный ремонт, ремонт дворовых территорий.</w:t>
            </w:r>
          </w:p>
          <w:p w14:paraId="4B732C52" w14:textId="77777777" w:rsidR="00136EF2" w:rsidRPr="00A46086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46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5. </w:t>
            </w:r>
            <w:r w:rsidRPr="00A46086">
              <w:rPr>
                <w:rFonts w:ascii="Times New Roman" w:eastAsia="Times New Roman" w:hAnsi="Times New Roman"/>
                <w:sz w:val="28"/>
                <w:szCs w:val="28"/>
              </w:rPr>
              <w:t>Количество капитально отремонтированных дворовых территорий в течение отчетного года начиная с 2019 года.</w:t>
            </w:r>
          </w:p>
          <w:p w14:paraId="1C782EC4" w14:textId="77777777" w:rsidR="00136EF2" w:rsidRPr="00A46086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46086">
              <w:rPr>
                <w:rFonts w:ascii="Times New Roman" w:eastAsia="Times New Roman" w:hAnsi="Times New Roman"/>
                <w:sz w:val="28"/>
                <w:szCs w:val="28"/>
              </w:rPr>
              <w:t>6. Количество благоустроенных общественных территорий в течение отчетного года начиная с 2019 года.</w:t>
            </w:r>
          </w:p>
          <w:p w14:paraId="49A6DB09" w14:textId="77777777" w:rsidR="00136EF2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46086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7. Реализованные мероприятия по благоустройству мест массового отдыха населения (городских парков), общественных территорий (набережные,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центральные площади, парки</w:t>
            </w:r>
            <w:r w:rsidRPr="00A46086">
              <w:rPr>
                <w:rFonts w:ascii="Times New Roman" w:eastAsia="Times New Roman" w:hAnsi="Times New Roman"/>
                <w:sz w:val="28"/>
                <w:szCs w:val="28"/>
              </w:rPr>
              <w:t>) предусмотренные государственными (муниципальными) программами формирования современной городской среды в 2019 году.</w:t>
            </w:r>
          </w:p>
          <w:p w14:paraId="1C21BC05" w14:textId="77777777" w:rsidR="00136EF2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8. Количество благоустроенных дворовых территорий в рамках Плана социального развития центров экономического роста Сахалинской области (проект «1000 дворов») начиная с 2022 года.</w:t>
            </w:r>
          </w:p>
          <w:p w14:paraId="212DCD33" w14:textId="352EE74F" w:rsidR="00F236DA" w:rsidRPr="00BC6D15" w:rsidRDefault="00F236DA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9. </w:t>
            </w:r>
            <w:r w:rsidRPr="00DD30B1">
              <w:rPr>
                <w:rFonts w:ascii="Times New Roman" w:hAnsi="Times New Roman"/>
                <w:sz w:val="28"/>
                <w:szCs w:val="28"/>
              </w:rPr>
              <w:t>Уровень достижения значений показателей плана социального развития центров экономического роста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2022 году.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5EAB3" w14:textId="77777777" w:rsidR="00136EF2" w:rsidRPr="00831B38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36EF2" w:rsidRPr="00831B38" w14:paraId="7B20B450" w14:textId="77777777" w:rsidTr="001C5D0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EA443B" w14:textId="77777777" w:rsidR="00136EF2" w:rsidRPr="00831B38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46" w:type="dxa"/>
            <w:tcBorders>
              <w:left w:val="single" w:sz="4" w:space="0" w:color="auto"/>
            </w:tcBorders>
          </w:tcPr>
          <w:p w14:paraId="66486E0A" w14:textId="77777777" w:rsidR="00136EF2" w:rsidRPr="00831B38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14:paraId="03B250F9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лощадки, детские площадки</w:t>
            </w: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), малыми архитектурными формами) в общем количестве запланированных к реализации в течение отчетного года проектов благоустройства дворовых территорий должна составлять 100% (в течение 2018 года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2022 года</w:t>
            </w: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).</w:t>
            </w:r>
          </w:p>
          <w:p w14:paraId="6AD9240A" w14:textId="77777777" w:rsidR="00136EF2" w:rsidRPr="00831B38" w:rsidRDefault="00136EF2" w:rsidP="001C5D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Доля реализованных комплексных проектов благоустройства общественных территорий в общем количестве запланированных к реализации в течение отчетного года проектов благоустройства общественных территории должна составлять 100%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(в течение 2018 года, в течение </w:t>
            </w: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2021-2023 годов).</w:t>
            </w:r>
          </w:p>
          <w:p w14:paraId="27488DB1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Доля дворовых территорий, благоустройство которых выполнено при участии граждан, организаций в соответствующих мероприятиях, в общем количестве запланированных к реализации в течение отчетного года проектов благоустройства дворовых территорий должна составлять 100% (в течение 2018 года).</w:t>
            </w:r>
          </w:p>
          <w:p w14:paraId="25709518" w14:textId="77777777" w:rsidR="00136EF2" w:rsidRPr="00831B38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4. Доля благоустроенных дворовых территорий в общем количестве дворовых территорий, подлежащих благоустройству в отчетном году с использованием субсидии на капитальный ремонт, ремонт дворовых территорий должна составлять </w:t>
            </w: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100% (в течение срока реализации программы с 2018 по 2025 годы).</w:t>
            </w:r>
          </w:p>
          <w:p w14:paraId="6B1492BB" w14:textId="77777777" w:rsidR="00136EF2" w:rsidRPr="00831B38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5. </w:t>
            </w:r>
            <w:r w:rsidRPr="00831B38">
              <w:rPr>
                <w:rFonts w:ascii="Times New Roman" w:eastAsia="Times New Roman" w:hAnsi="Times New Roman"/>
                <w:sz w:val="28"/>
                <w:szCs w:val="28"/>
              </w:rPr>
              <w:t xml:space="preserve">Количество капитально отремонтированных дворовых территорий за период с 2019 по 2025 годы должно составить 35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единиц</w:t>
            </w:r>
            <w:r w:rsidRPr="00831B38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14:paraId="0F4E080C" w14:textId="77777777" w:rsidR="00136EF2" w:rsidRPr="00831B38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</w:rPr>
              <w:t xml:space="preserve">6. Количество благоустроенных общественных территорий за период с 2019 по 2025 годы должно составить 11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единиц</w:t>
            </w:r>
            <w:r w:rsidRPr="00831B38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14:paraId="3F976E6E" w14:textId="77777777" w:rsidR="00136EF2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</w:rPr>
              <w:t xml:space="preserve">7. Количество реализованных мероприятий по благоустройству мест массового отдыха населения (городских парков), общественных территорий (набережные,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центральные площади, парки</w:t>
            </w:r>
            <w:r w:rsidRPr="00831B38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831B38">
              <w:rPr>
                <w:rFonts w:ascii="Times New Roman" w:eastAsia="Times New Roman" w:hAnsi="Times New Roman"/>
                <w:sz w:val="28"/>
                <w:szCs w:val="28"/>
              </w:rPr>
              <w:t>предусмотренные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831B38">
              <w:rPr>
                <w:rFonts w:ascii="Times New Roman" w:eastAsia="Times New Roman" w:hAnsi="Times New Roman"/>
                <w:sz w:val="28"/>
                <w:szCs w:val="28"/>
              </w:rPr>
              <w:t>государственными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831B38">
              <w:rPr>
                <w:rFonts w:ascii="Times New Roman" w:eastAsia="Times New Roman" w:hAnsi="Times New Roman"/>
                <w:sz w:val="28"/>
                <w:szCs w:val="28"/>
              </w:rPr>
              <w:t>(муниципальными) программами формирования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831B38">
              <w:rPr>
                <w:rFonts w:ascii="Times New Roman" w:eastAsia="Times New Roman" w:hAnsi="Times New Roman"/>
                <w:sz w:val="28"/>
                <w:szCs w:val="28"/>
              </w:rPr>
              <w:t>современной городской среды в 2019 году должно составить 1 мероприятие.</w:t>
            </w:r>
          </w:p>
          <w:p w14:paraId="176991EB" w14:textId="77777777" w:rsidR="00136EF2" w:rsidRDefault="00136EF2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8. Количество благоустроенных дворовых территорий в рамках Плана социального развития центров экономического роста Сахалинской области (проект «1000 дворов») в 2022 году должно составить 2 единицы.</w:t>
            </w:r>
          </w:p>
          <w:p w14:paraId="2F744309" w14:textId="5CEC0A4F" w:rsidR="00F236DA" w:rsidRPr="00831B38" w:rsidRDefault="00F236DA" w:rsidP="001C5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9. </w:t>
            </w:r>
            <w:r w:rsidRPr="00DD30B1">
              <w:rPr>
                <w:rFonts w:ascii="Times New Roman" w:hAnsi="Times New Roman"/>
                <w:sz w:val="28"/>
                <w:szCs w:val="28"/>
              </w:rPr>
              <w:t>Уровень достижения значений показателей плана социального развития центров экономического роста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2022 году должен составить 100%.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3C7847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DF04A0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C136E2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633DE4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4A19BD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CA2D32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34A039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F36200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039C27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8A4B46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76A4BB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9A6DC7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724EF4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4B8A15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FD1E40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7E2FD4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FDA2CB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5B2A3A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6FBCE1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ADB3FD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DEF036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B238C2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384F1C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3F967A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7C8DBA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55F662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D9D0F7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325286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949A65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F40BFB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7C5640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05CCAF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8A4418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632390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5812CB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D5DA86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2D2C49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08ABB0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AF3722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E2F607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057337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21C472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7A1D7C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C9F03E" w14:textId="77777777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125E53" w14:textId="77777777" w:rsidR="00136EF2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B99441" w14:textId="77777777" w:rsidR="00136EF2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797659" w14:textId="77777777" w:rsidR="00136EF2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BE3489" w14:textId="77777777" w:rsidR="00136EF2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F23D83" w14:textId="77777777" w:rsidR="00136EF2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D8DB6C" w14:textId="77777777" w:rsidR="00F236DA" w:rsidRDefault="00F236DA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C6F294" w14:textId="77777777" w:rsidR="00F236DA" w:rsidRDefault="00F236DA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5B1241" w14:textId="77777777" w:rsidR="00F236DA" w:rsidRDefault="00F236DA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2ED150" w14:textId="4C54F580" w:rsidR="00136EF2" w:rsidRPr="00831B38" w:rsidRDefault="00136EF2" w:rsidP="001C5D0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08FA32D8" w14:textId="77777777" w:rsidR="008F6074" w:rsidRDefault="008F6074" w:rsidP="00136E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0B2617E" w14:textId="6C620F84" w:rsidR="00136EF2" w:rsidRPr="00553B20" w:rsidRDefault="00136EF2" w:rsidP="00136E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 xml:space="preserve">1.2. Приложение 1 «Сведения о показателях (индикаторах) муниципальной программы </w:t>
      </w:r>
      <w:r w:rsidRPr="00831B3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«Формирование современной городской среды в муниципальном образовании «Городской округ Ногликский» 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>и их значениях» изложить в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новой редакции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приложени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652DF23" w14:textId="77777777" w:rsidR="00136EF2" w:rsidRPr="00553B20" w:rsidRDefault="00136EF2" w:rsidP="00136E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2 «Перечень мероприятий муниципальной программы </w:t>
      </w:r>
      <w:r w:rsidRPr="00553B20">
        <w:rPr>
          <w:rFonts w:ascii="Times New Roman" w:eastAsia="Times New Roman" w:hAnsi="Times New Roman"/>
          <w:bCs/>
          <w:sz w:val="28"/>
          <w:szCs w:val="28"/>
          <w:lang w:eastAsia="ru-RU"/>
        </w:rPr>
        <w:t>«Формирование современной городской среды в муниципальном образовании «Городской округ Ногликский»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новой редакции согласно 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приложени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4471CAD" w14:textId="77777777" w:rsidR="00136EF2" w:rsidRPr="00553B20" w:rsidRDefault="00136EF2" w:rsidP="00136E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3 «Ресурсное обеспечение реализации муниципальной программы «Формирование современной городской среды в муниципальном образовании «Городской округ Ногликский» изложить в новой редакции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приложени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 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7240651" w14:textId="77777777" w:rsidR="00136EF2" w:rsidRPr="00553B20" w:rsidRDefault="00136EF2" w:rsidP="00136E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6C1339CC" w14:textId="2C7B828B" w:rsidR="00136EF2" w:rsidRPr="00553B20" w:rsidRDefault="00136EF2" w:rsidP="00136E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3. Контроль за исполнением настоящего постановления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возложить на вице-мэра муниципального образования «Городской округ Ногликский» </w:t>
      </w:r>
      <w:proofErr w:type="spellStart"/>
      <w:r w:rsidR="00B17B5D">
        <w:rPr>
          <w:rFonts w:ascii="Times New Roman" w:eastAsia="Times New Roman" w:hAnsi="Times New Roman"/>
          <w:sz w:val="28"/>
          <w:szCs w:val="28"/>
          <w:lang w:eastAsia="ru-RU"/>
        </w:rPr>
        <w:t>Русанова</w:t>
      </w:r>
      <w:proofErr w:type="spellEnd"/>
      <w:r w:rsidR="00B17B5D">
        <w:rPr>
          <w:rFonts w:ascii="Times New Roman" w:eastAsia="Times New Roman" w:hAnsi="Times New Roman"/>
          <w:sz w:val="28"/>
          <w:szCs w:val="28"/>
          <w:lang w:eastAsia="ru-RU"/>
        </w:rPr>
        <w:t xml:space="preserve"> 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.С.</w:t>
      </w:r>
    </w:p>
    <w:p w14:paraId="37D8588B" w14:textId="1196BC75" w:rsidR="00E609BC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EC885E1" w14:textId="77777777" w:rsidR="008F6074" w:rsidRPr="00D12794" w:rsidRDefault="008F6074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7D85895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7D85896" w14:textId="4BD5DB7B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136E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37D8589B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8F6074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858A0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7D858A1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D858A2" w14:textId="52AFF715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D8589E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7D8589F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6486136"/>
      <w:docPartObj>
        <w:docPartGallery w:val="Page Numbers (Top of Page)"/>
        <w:docPartUnique/>
      </w:docPartObj>
    </w:sdtPr>
    <w:sdtEndPr/>
    <w:sdtContent>
      <w:p w14:paraId="028C87A0" w14:textId="7237A9FA" w:rsidR="008F6074" w:rsidRDefault="008F60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2CD9">
          <w:rPr>
            <w:noProof/>
          </w:rPr>
          <w:t>2</w:t>
        </w:r>
        <w:r>
          <w:fldChar w:fldCharType="end"/>
        </w:r>
      </w:p>
    </w:sdtContent>
  </w:sdt>
  <w:p w14:paraId="1C02B972" w14:textId="77777777" w:rsidR="008F6074" w:rsidRDefault="008F607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36EF2"/>
    <w:rsid w:val="00185FEC"/>
    <w:rsid w:val="001E1F9F"/>
    <w:rsid w:val="002003DC"/>
    <w:rsid w:val="00232CD9"/>
    <w:rsid w:val="0033636C"/>
    <w:rsid w:val="003E4257"/>
    <w:rsid w:val="00520CBF"/>
    <w:rsid w:val="007639C6"/>
    <w:rsid w:val="008629FA"/>
    <w:rsid w:val="008F6074"/>
    <w:rsid w:val="00987DB5"/>
    <w:rsid w:val="00A157F2"/>
    <w:rsid w:val="00AC72C8"/>
    <w:rsid w:val="00B10ED9"/>
    <w:rsid w:val="00B17B5D"/>
    <w:rsid w:val="00B25688"/>
    <w:rsid w:val="00C02849"/>
    <w:rsid w:val="00CE554E"/>
    <w:rsid w:val="00D12794"/>
    <w:rsid w:val="00D67BD8"/>
    <w:rsid w:val="00DF7897"/>
    <w:rsid w:val="00E37B8A"/>
    <w:rsid w:val="00E609BC"/>
    <w:rsid w:val="00F2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8588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710F1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710F1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710F1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10</TotalTime>
  <Pages>6</Pages>
  <Words>1386</Words>
  <Characters>7904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10</cp:revision>
  <dcterms:created xsi:type="dcterms:W3CDTF">2020-04-07T04:52:00Z</dcterms:created>
  <dcterms:modified xsi:type="dcterms:W3CDTF">2023-04-03T08:04:00Z</dcterms:modified>
</cp:coreProperties>
</file>