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39E88EF" w14:textId="260FF084" w:rsidR="00B54BC5" w:rsidRPr="00D30F45" w:rsidRDefault="005F1633" w:rsidP="0013238F">
      <w:pPr>
        <w:ind w:left="4962"/>
        <w:jc w:val="center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14:paraId="63F80BFE" w14:textId="617076E5" w:rsidR="00B54BC5" w:rsidRPr="00D30F45" w:rsidRDefault="00B54BC5" w:rsidP="0013238F">
      <w:pPr>
        <w:ind w:left="4962"/>
        <w:jc w:val="center"/>
        <w:rPr>
          <w:sz w:val="28"/>
          <w:szCs w:val="28"/>
        </w:rPr>
      </w:pPr>
      <w:r w:rsidRPr="00D30F45">
        <w:rPr>
          <w:sz w:val="28"/>
          <w:szCs w:val="28"/>
        </w:rPr>
        <w:t>постановлени</w:t>
      </w:r>
      <w:r w:rsidR="005F1633">
        <w:rPr>
          <w:sz w:val="28"/>
          <w:szCs w:val="28"/>
        </w:rPr>
        <w:t>ем</w:t>
      </w:r>
      <w:r w:rsidRPr="00D30F45">
        <w:rPr>
          <w:sz w:val="28"/>
          <w:szCs w:val="28"/>
        </w:rPr>
        <w:t xml:space="preserve"> администрации</w:t>
      </w:r>
    </w:p>
    <w:p w14:paraId="3DF100F1" w14:textId="77777777" w:rsidR="00B54BC5" w:rsidRPr="00D30F45" w:rsidRDefault="00B54BC5" w:rsidP="0013238F">
      <w:pPr>
        <w:ind w:left="4962"/>
        <w:jc w:val="center"/>
        <w:rPr>
          <w:sz w:val="28"/>
          <w:szCs w:val="28"/>
        </w:rPr>
      </w:pPr>
      <w:r w:rsidRPr="00D30F45">
        <w:rPr>
          <w:sz w:val="28"/>
          <w:szCs w:val="28"/>
        </w:rPr>
        <w:t>муниципального образования</w:t>
      </w:r>
    </w:p>
    <w:p w14:paraId="61BDE614" w14:textId="77777777" w:rsidR="00B54BC5" w:rsidRPr="00D30F45" w:rsidRDefault="00B54BC5" w:rsidP="0013238F">
      <w:pPr>
        <w:ind w:left="4962"/>
        <w:jc w:val="center"/>
        <w:rPr>
          <w:sz w:val="28"/>
          <w:szCs w:val="28"/>
        </w:rPr>
      </w:pPr>
      <w:r w:rsidRPr="00D30F45">
        <w:rPr>
          <w:sz w:val="28"/>
          <w:szCs w:val="28"/>
        </w:rPr>
        <w:t>«Городской округ Ногликский»</w:t>
      </w:r>
    </w:p>
    <w:p w14:paraId="59B311A5" w14:textId="04C8B84A" w:rsidR="00B54BC5" w:rsidRPr="00D30F45" w:rsidRDefault="00B54BC5" w:rsidP="0013238F">
      <w:pPr>
        <w:ind w:left="4962" w:right="-46"/>
        <w:jc w:val="center"/>
        <w:rPr>
          <w:sz w:val="28"/>
          <w:szCs w:val="28"/>
        </w:rPr>
      </w:pPr>
      <w:r w:rsidRPr="00D30F45">
        <w:rPr>
          <w:sz w:val="28"/>
          <w:szCs w:val="28"/>
        </w:rPr>
        <w:t xml:space="preserve">от </w:t>
      </w:r>
      <w:r w:rsidR="008E0F39">
        <w:rPr>
          <w:sz w:val="28"/>
          <w:szCs w:val="28"/>
        </w:rPr>
        <w:t xml:space="preserve">14 июля 2022 года </w:t>
      </w:r>
      <w:r w:rsidRPr="00D30F45">
        <w:rPr>
          <w:sz w:val="28"/>
          <w:szCs w:val="28"/>
        </w:rPr>
        <w:t xml:space="preserve">№ </w:t>
      </w:r>
      <w:sdt>
        <w:sdtPr>
          <w:rPr>
            <w:sz w:val="28"/>
            <w:szCs w:val="28"/>
            <w:lang w:val="en-US"/>
          </w:rPr>
          <w:alias w:val="{RegNumber}"/>
          <w:tag w:val="{RegNumber}"/>
          <w:id w:val="1445812315"/>
          <w:placeholder>
            <w:docPart w:val="36AF4D2F866C49689B10CD841245CF37"/>
          </w:placeholder>
        </w:sdtPr>
        <w:sdtEndPr/>
        <w:sdtContent>
          <w:r w:rsidR="008E0F39">
            <w:rPr>
              <w:sz w:val="28"/>
              <w:szCs w:val="28"/>
            </w:rPr>
            <w:t>357</w:t>
          </w:r>
        </w:sdtContent>
      </w:sdt>
    </w:p>
    <w:p w14:paraId="45B8D1B7" w14:textId="77777777" w:rsidR="00B54BC5" w:rsidRPr="00D30F45" w:rsidRDefault="00B54BC5" w:rsidP="0013238F">
      <w:pPr>
        <w:ind w:left="4962"/>
        <w:jc w:val="center"/>
        <w:rPr>
          <w:sz w:val="28"/>
          <w:szCs w:val="28"/>
        </w:rPr>
      </w:pPr>
    </w:p>
    <w:p w14:paraId="19E25510" w14:textId="77777777" w:rsidR="004D7545" w:rsidRDefault="004D7545" w:rsidP="004D7545">
      <w:pPr>
        <w:spacing w:before="100" w:beforeAutospacing="1" w:after="100" w:afterAutospacing="1"/>
        <w:contextualSpacing/>
        <w:rPr>
          <w:sz w:val="28"/>
          <w:szCs w:val="28"/>
        </w:rPr>
      </w:pPr>
    </w:p>
    <w:p w14:paraId="1AE60947" w14:textId="77777777" w:rsidR="004D7545" w:rsidRDefault="004D7545" w:rsidP="004D7545">
      <w:pPr>
        <w:spacing w:before="100" w:beforeAutospacing="1" w:after="100" w:afterAutospacing="1"/>
        <w:ind w:left="4820"/>
        <w:contextualSpacing/>
        <w:jc w:val="center"/>
        <w:rPr>
          <w:sz w:val="28"/>
          <w:szCs w:val="28"/>
        </w:rPr>
      </w:pPr>
    </w:p>
    <w:p w14:paraId="14676D1C" w14:textId="77777777" w:rsidR="004D7545" w:rsidRPr="00254F15" w:rsidRDefault="004D7545" w:rsidP="004D7545">
      <w:pPr>
        <w:spacing w:before="100" w:beforeAutospacing="1"/>
        <w:ind w:left="-567"/>
        <w:jc w:val="center"/>
        <w:rPr>
          <w:sz w:val="28"/>
          <w:szCs w:val="28"/>
        </w:rPr>
      </w:pPr>
      <w:r>
        <w:rPr>
          <w:bCs/>
          <w:sz w:val="28"/>
          <w:szCs w:val="28"/>
        </w:rPr>
        <w:t>СОСТАВ</w:t>
      </w:r>
    </w:p>
    <w:tbl>
      <w:tblPr>
        <w:tblStyle w:val="TableGrid"/>
        <w:tblpPr w:leftFromText="180" w:rightFromText="180" w:vertAnchor="text" w:horzAnchor="page" w:tblpX="1725" w:tblpY="1801"/>
        <w:tblW w:w="9214" w:type="dxa"/>
        <w:tblInd w:w="0" w:type="dxa"/>
        <w:tblLook w:val="04A0" w:firstRow="1" w:lastRow="0" w:firstColumn="1" w:lastColumn="0" w:noHBand="0" w:noVBand="1"/>
      </w:tblPr>
      <w:tblGrid>
        <w:gridCol w:w="2977"/>
        <w:gridCol w:w="6237"/>
      </w:tblGrid>
      <w:tr w:rsidR="004D7545" w14:paraId="2A49A419" w14:textId="77777777" w:rsidTr="00542B10">
        <w:trPr>
          <w:trHeight w:val="695"/>
        </w:trPr>
        <w:tc>
          <w:tcPr>
            <w:tcW w:w="2977" w:type="dxa"/>
          </w:tcPr>
          <w:p w14:paraId="5ED19799" w14:textId="77777777" w:rsidR="004D7545" w:rsidRPr="00BB3898" w:rsidRDefault="004D7545" w:rsidP="00FA1995">
            <w:pPr>
              <w:spacing w:line="259" w:lineRule="auto"/>
              <w:ind w:left="10"/>
              <w:rPr>
                <w:rFonts w:ascii="Times New Roman" w:hAnsi="Times New Roman" w:cs="Times New Roman"/>
                <w:sz w:val="28"/>
                <w:szCs w:val="28"/>
              </w:rPr>
            </w:pPr>
            <w:r w:rsidRPr="00BB3898">
              <w:rPr>
                <w:rFonts w:ascii="Times New Roman" w:hAnsi="Times New Roman" w:cs="Times New Roman"/>
                <w:sz w:val="28"/>
                <w:szCs w:val="28"/>
              </w:rPr>
              <w:t>Камелин</w:t>
            </w:r>
          </w:p>
          <w:p w14:paraId="29B1ACEA" w14:textId="44E34FDC" w:rsidR="004D7545" w:rsidRPr="00BB3898" w:rsidRDefault="004D7545" w:rsidP="00FA1995">
            <w:pPr>
              <w:spacing w:line="259" w:lineRule="auto"/>
              <w:ind w:left="10"/>
              <w:rPr>
                <w:rFonts w:ascii="Times New Roman" w:hAnsi="Times New Roman" w:cs="Times New Roman"/>
                <w:sz w:val="28"/>
                <w:szCs w:val="28"/>
              </w:rPr>
            </w:pPr>
            <w:r w:rsidRPr="00BB3898">
              <w:rPr>
                <w:rFonts w:ascii="Times New Roman" w:hAnsi="Times New Roman" w:cs="Times New Roman"/>
                <w:sz w:val="28"/>
                <w:szCs w:val="28"/>
              </w:rPr>
              <w:t>Сергей Валерьевич</w:t>
            </w:r>
          </w:p>
        </w:tc>
        <w:tc>
          <w:tcPr>
            <w:tcW w:w="6237" w:type="dxa"/>
          </w:tcPr>
          <w:p w14:paraId="504CB85D" w14:textId="26378ECF" w:rsidR="004D7545" w:rsidRPr="008239B9" w:rsidRDefault="004D7545" w:rsidP="00542B10">
            <w:pPr>
              <w:pStyle w:val="ac"/>
              <w:numPr>
                <w:ilvl w:val="0"/>
                <w:numId w:val="1"/>
              </w:numPr>
              <w:spacing w:after="0" w:line="259" w:lineRule="auto"/>
              <w:ind w:left="137" w:right="147" w:hanging="1"/>
              <w:jc w:val="both"/>
              <w:rPr>
                <w:rFonts w:ascii="Times New Roman" w:hAnsi="Times New Roman" w:cs="Times New Roman"/>
                <w:szCs w:val="28"/>
              </w:rPr>
            </w:pPr>
            <w:r w:rsidRPr="00BB3898">
              <w:rPr>
                <w:rFonts w:ascii="Times New Roman" w:hAnsi="Times New Roman" w:cs="Times New Roman"/>
                <w:szCs w:val="28"/>
              </w:rPr>
              <w:t xml:space="preserve">мэр муниципального образования «Городской округ Ногликский», председатель </w:t>
            </w:r>
            <w:r w:rsidR="00814FAB" w:rsidRPr="0044096D">
              <w:rPr>
                <w:rFonts w:ascii="Times New Roman" w:hAnsi="Times New Roman" w:cs="Times New Roman"/>
                <w:color w:val="auto"/>
                <w:szCs w:val="28"/>
              </w:rPr>
              <w:t>С</w:t>
            </w:r>
            <w:r w:rsidRPr="00BB3898">
              <w:rPr>
                <w:rFonts w:ascii="Times New Roman" w:hAnsi="Times New Roman" w:cs="Times New Roman"/>
                <w:szCs w:val="28"/>
              </w:rPr>
              <w:t>овета;</w:t>
            </w:r>
          </w:p>
        </w:tc>
      </w:tr>
      <w:tr w:rsidR="004D7545" w14:paraId="6626B60A" w14:textId="77777777" w:rsidTr="00542B10">
        <w:trPr>
          <w:trHeight w:val="726"/>
        </w:trPr>
        <w:tc>
          <w:tcPr>
            <w:tcW w:w="2977" w:type="dxa"/>
          </w:tcPr>
          <w:p w14:paraId="66292487" w14:textId="77777777" w:rsidR="004D7545" w:rsidRPr="00BB3898" w:rsidRDefault="004D7545" w:rsidP="00FA1995">
            <w:pPr>
              <w:spacing w:line="259" w:lineRule="auto"/>
              <w:ind w:left="10"/>
              <w:rPr>
                <w:rFonts w:ascii="Times New Roman" w:hAnsi="Times New Roman" w:cs="Times New Roman"/>
                <w:sz w:val="28"/>
                <w:szCs w:val="28"/>
              </w:rPr>
            </w:pPr>
            <w:r w:rsidRPr="00BB3898">
              <w:rPr>
                <w:rFonts w:ascii="Times New Roman" w:hAnsi="Times New Roman" w:cs="Times New Roman"/>
                <w:sz w:val="28"/>
                <w:szCs w:val="28"/>
              </w:rPr>
              <w:t>Русанов</w:t>
            </w:r>
          </w:p>
          <w:p w14:paraId="536B39E4" w14:textId="1CF98554" w:rsidR="004D7545" w:rsidRPr="00BB3898" w:rsidRDefault="004D7545" w:rsidP="00FA1995">
            <w:pPr>
              <w:spacing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B3898">
              <w:rPr>
                <w:rFonts w:ascii="Times New Roman" w:hAnsi="Times New Roman" w:cs="Times New Roman"/>
                <w:sz w:val="28"/>
                <w:szCs w:val="28"/>
              </w:rPr>
              <w:t>Яков Сергеевич</w:t>
            </w:r>
          </w:p>
        </w:tc>
        <w:tc>
          <w:tcPr>
            <w:tcW w:w="6237" w:type="dxa"/>
          </w:tcPr>
          <w:p w14:paraId="25346580" w14:textId="27F59FC0" w:rsidR="004D7545" w:rsidRPr="00BB3898" w:rsidRDefault="004D7545" w:rsidP="00542B10">
            <w:pPr>
              <w:pStyle w:val="ac"/>
              <w:numPr>
                <w:ilvl w:val="0"/>
                <w:numId w:val="1"/>
              </w:numPr>
              <w:spacing w:after="0" w:line="259" w:lineRule="auto"/>
              <w:ind w:left="137" w:right="147" w:hanging="1"/>
              <w:jc w:val="both"/>
              <w:rPr>
                <w:rFonts w:ascii="Times New Roman" w:hAnsi="Times New Roman" w:cs="Times New Roman"/>
                <w:szCs w:val="28"/>
              </w:rPr>
            </w:pPr>
            <w:r w:rsidRPr="00BB3898">
              <w:rPr>
                <w:rFonts w:ascii="Times New Roman" w:hAnsi="Times New Roman" w:cs="Times New Roman"/>
                <w:szCs w:val="28"/>
              </w:rPr>
              <w:t xml:space="preserve">вице-мэр муниципального образования </w:t>
            </w:r>
            <w:r w:rsidR="00FA1995">
              <w:rPr>
                <w:rFonts w:ascii="Times New Roman" w:hAnsi="Times New Roman" w:cs="Times New Roman"/>
                <w:szCs w:val="28"/>
              </w:rPr>
              <w:br/>
            </w:r>
            <w:r w:rsidRPr="00BB3898">
              <w:rPr>
                <w:rFonts w:ascii="Times New Roman" w:hAnsi="Times New Roman" w:cs="Times New Roman"/>
                <w:szCs w:val="28"/>
              </w:rPr>
              <w:t xml:space="preserve">«Городской округ Ногликский», заместитель </w:t>
            </w:r>
            <w:r w:rsidR="00FA1995">
              <w:rPr>
                <w:rFonts w:ascii="Times New Roman" w:hAnsi="Times New Roman" w:cs="Times New Roman"/>
                <w:szCs w:val="28"/>
              </w:rPr>
              <w:br/>
            </w:r>
            <w:r w:rsidRPr="00BB3898">
              <w:rPr>
                <w:rFonts w:ascii="Times New Roman" w:hAnsi="Times New Roman" w:cs="Times New Roman"/>
                <w:szCs w:val="28"/>
              </w:rPr>
              <w:t xml:space="preserve">председателя </w:t>
            </w:r>
            <w:r w:rsidR="007E224B">
              <w:rPr>
                <w:rFonts w:ascii="Times New Roman" w:hAnsi="Times New Roman" w:cs="Times New Roman"/>
                <w:szCs w:val="28"/>
              </w:rPr>
              <w:t>С</w:t>
            </w:r>
            <w:r w:rsidRPr="00BB3898">
              <w:rPr>
                <w:rFonts w:ascii="Times New Roman" w:hAnsi="Times New Roman" w:cs="Times New Roman"/>
                <w:szCs w:val="28"/>
              </w:rPr>
              <w:t>овета;</w:t>
            </w:r>
          </w:p>
        </w:tc>
      </w:tr>
      <w:tr w:rsidR="004D7545" w14:paraId="75417B5B" w14:textId="77777777" w:rsidTr="00542B10">
        <w:trPr>
          <w:trHeight w:val="1402"/>
        </w:trPr>
        <w:tc>
          <w:tcPr>
            <w:tcW w:w="2977" w:type="dxa"/>
          </w:tcPr>
          <w:p w14:paraId="762295F7" w14:textId="77777777" w:rsidR="004D7545" w:rsidRPr="00BB3898" w:rsidRDefault="004D7545" w:rsidP="00FA1995">
            <w:pPr>
              <w:spacing w:line="259" w:lineRule="auto"/>
              <w:ind w:left="10"/>
              <w:rPr>
                <w:rFonts w:ascii="Times New Roman" w:hAnsi="Times New Roman" w:cs="Times New Roman"/>
                <w:sz w:val="28"/>
                <w:szCs w:val="28"/>
              </w:rPr>
            </w:pPr>
            <w:r w:rsidRPr="00BB3898">
              <w:rPr>
                <w:rFonts w:ascii="Times New Roman" w:hAnsi="Times New Roman" w:cs="Times New Roman"/>
                <w:sz w:val="28"/>
                <w:szCs w:val="28"/>
              </w:rPr>
              <w:t>Сторожева</w:t>
            </w:r>
          </w:p>
          <w:p w14:paraId="27E019FF" w14:textId="62E982A5" w:rsidR="004D7545" w:rsidRPr="00BB3898" w:rsidRDefault="004D7545" w:rsidP="00FA1995">
            <w:pPr>
              <w:spacing w:line="259" w:lineRule="auto"/>
              <w:ind w:left="10"/>
              <w:rPr>
                <w:rFonts w:ascii="Times New Roman" w:hAnsi="Times New Roman" w:cs="Times New Roman"/>
                <w:sz w:val="28"/>
                <w:szCs w:val="28"/>
              </w:rPr>
            </w:pPr>
            <w:r w:rsidRPr="00BB3898">
              <w:rPr>
                <w:rFonts w:ascii="Times New Roman" w:hAnsi="Times New Roman" w:cs="Times New Roman"/>
                <w:sz w:val="28"/>
                <w:szCs w:val="28"/>
              </w:rPr>
              <w:t>Марина Александровна</w:t>
            </w:r>
          </w:p>
        </w:tc>
        <w:tc>
          <w:tcPr>
            <w:tcW w:w="6237" w:type="dxa"/>
          </w:tcPr>
          <w:p w14:paraId="5B520974" w14:textId="12F9AF0F" w:rsidR="004D7545" w:rsidRPr="00BB3898" w:rsidRDefault="004D7545" w:rsidP="00542B10">
            <w:pPr>
              <w:pStyle w:val="ac"/>
              <w:numPr>
                <w:ilvl w:val="0"/>
                <w:numId w:val="1"/>
              </w:numPr>
              <w:spacing w:after="0" w:line="259" w:lineRule="auto"/>
              <w:ind w:left="137" w:right="147" w:hanging="1"/>
              <w:jc w:val="both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начальник</w:t>
            </w:r>
            <w:r w:rsidRPr="00BB3898">
              <w:rPr>
                <w:rFonts w:ascii="Times New Roman" w:hAnsi="Times New Roman" w:cs="Times New Roman"/>
                <w:szCs w:val="28"/>
              </w:rPr>
              <w:t xml:space="preserve"> отдела культуры, спорта, молодежной политики и развития тури</w:t>
            </w:r>
            <w:bookmarkStart w:id="0" w:name="_GoBack"/>
            <w:bookmarkEnd w:id="0"/>
            <w:r w:rsidRPr="00BB3898">
              <w:rPr>
                <w:rFonts w:ascii="Times New Roman" w:hAnsi="Times New Roman" w:cs="Times New Roman"/>
                <w:szCs w:val="28"/>
              </w:rPr>
              <w:t xml:space="preserve">зма </w:t>
            </w:r>
            <w:r>
              <w:rPr>
                <w:rFonts w:ascii="Times New Roman" w:hAnsi="Times New Roman" w:cs="Times New Roman"/>
                <w:szCs w:val="28"/>
              </w:rPr>
              <w:t>Д</w:t>
            </w:r>
            <w:r w:rsidRPr="00BB3898">
              <w:rPr>
                <w:rFonts w:ascii="Times New Roman" w:hAnsi="Times New Roman" w:cs="Times New Roman"/>
                <w:szCs w:val="28"/>
              </w:rPr>
              <w:t xml:space="preserve">епартамента </w:t>
            </w:r>
            <w:r w:rsidR="00FA1995">
              <w:rPr>
                <w:rFonts w:ascii="Times New Roman" w:hAnsi="Times New Roman" w:cs="Times New Roman"/>
                <w:szCs w:val="28"/>
              </w:rPr>
              <w:br/>
            </w:r>
            <w:r w:rsidRPr="00BB3898">
              <w:rPr>
                <w:rFonts w:ascii="Times New Roman" w:hAnsi="Times New Roman" w:cs="Times New Roman"/>
                <w:szCs w:val="28"/>
              </w:rPr>
              <w:t>социальной политики администрации муниципального образования «Городской округ Ногликский»;</w:t>
            </w:r>
          </w:p>
        </w:tc>
      </w:tr>
      <w:tr w:rsidR="004D7545" w14:paraId="26EFD17D" w14:textId="77777777" w:rsidTr="00542B10">
        <w:trPr>
          <w:trHeight w:val="1042"/>
        </w:trPr>
        <w:tc>
          <w:tcPr>
            <w:tcW w:w="2977" w:type="dxa"/>
          </w:tcPr>
          <w:p w14:paraId="6C26588D" w14:textId="77777777" w:rsidR="004D7545" w:rsidRPr="00BB3898" w:rsidRDefault="004D7545" w:rsidP="00FA1995">
            <w:pPr>
              <w:spacing w:line="259" w:lineRule="auto"/>
              <w:ind w:left="10"/>
              <w:rPr>
                <w:rFonts w:ascii="Times New Roman" w:hAnsi="Times New Roman" w:cs="Times New Roman"/>
                <w:sz w:val="28"/>
                <w:szCs w:val="28"/>
              </w:rPr>
            </w:pPr>
            <w:r w:rsidRPr="00BB3898">
              <w:rPr>
                <w:rFonts w:ascii="Times New Roman" w:hAnsi="Times New Roman" w:cs="Times New Roman"/>
                <w:sz w:val="28"/>
                <w:szCs w:val="28"/>
              </w:rPr>
              <w:t>Алехин</w:t>
            </w:r>
          </w:p>
          <w:p w14:paraId="16201B3A" w14:textId="6A700ADA" w:rsidR="004D7545" w:rsidRPr="00BB3898" w:rsidRDefault="004D7545" w:rsidP="00FA1995">
            <w:pPr>
              <w:spacing w:line="259" w:lineRule="auto"/>
              <w:ind w:left="10"/>
              <w:rPr>
                <w:rFonts w:ascii="Times New Roman" w:hAnsi="Times New Roman" w:cs="Times New Roman"/>
                <w:sz w:val="28"/>
                <w:szCs w:val="28"/>
              </w:rPr>
            </w:pPr>
            <w:r w:rsidRPr="00BB3898">
              <w:rPr>
                <w:rFonts w:ascii="Times New Roman" w:hAnsi="Times New Roman" w:cs="Times New Roman"/>
                <w:sz w:val="28"/>
                <w:szCs w:val="28"/>
              </w:rPr>
              <w:t>Эдуард Викторович</w:t>
            </w:r>
          </w:p>
        </w:tc>
        <w:tc>
          <w:tcPr>
            <w:tcW w:w="6237" w:type="dxa"/>
          </w:tcPr>
          <w:p w14:paraId="57BDC9B4" w14:textId="06FE0139" w:rsidR="004D7545" w:rsidRPr="00BB3898" w:rsidRDefault="004D7545" w:rsidP="00542B10">
            <w:pPr>
              <w:pStyle w:val="ac"/>
              <w:numPr>
                <w:ilvl w:val="0"/>
                <w:numId w:val="1"/>
              </w:numPr>
              <w:spacing w:after="0" w:line="259" w:lineRule="auto"/>
              <w:ind w:left="137" w:right="147" w:hanging="1"/>
              <w:jc w:val="both"/>
              <w:rPr>
                <w:rFonts w:ascii="Times New Roman" w:hAnsi="Times New Roman" w:cs="Times New Roman"/>
                <w:szCs w:val="28"/>
              </w:rPr>
            </w:pPr>
            <w:r w:rsidRPr="00BB3898">
              <w:rPr>
                <w:rFonts w:ascii="Times New Roman" w:hAnsi="Times New Roman" w:cs="Times New Roman"/>
                <w:szCs w:val="28"/>
              </w:rPr>
              <w:t>директор МБУ «С</w:t>
            </w:r>
            <w:r>
              <w:rPr>
                <w:rFonts w:ascii="Times New Roman" w:hAnsi="Times New Roman" w:cs="Times New Roman"/>
                <w:szCs w:val="28"/>
              </w:rPr>
              <w:t>Ш</w:t>
            </w:r>
            <w:r w:rsidRPr="00BB3898">
              <w:rPr>
                <w:rFonts w:ascii="Times New Roman" w:hAnsi="Times New Roman" w:cs="Times New Roman"/>
                <w:szCs w:val="28"/>
              </w:rPr>
              <w:t xml:space="preserve">» пгт. Ноглики, депутат </w:t>
            </w:r>
            <w:r w:rsidR="00FA1995">
              <w:rPr>
                <w:rFonts w:ascii="Times New Roman" w:hAnsi="Times New Roman" w:cs="Times New Roman"/>
                <w:szCs w:val="28"/>
              </w:rPr>
              <w:br/>
            </w:r>
            <w:r w:rsidRPr="00BB3898">
              <w:rPr>
                <w:rFonts w:ascii="Times New Roman" w:hAnsi="Times New Roman" w:cs="Times New Roman"/>
                <w:szCs w:val="28"/>
              </w:rPr>
              <w:t xml:space="preserve">Собрания муниципального образования </w:t>
            </w:r>
            <w:r w:rsidR="00FA1995">
              <w:rPr>
                <w:rFonts w:ascii="Times New Roman" w:hAnsi="Times New Roman" w:cs="Times New Roman"/>
                <w:szCs w:val="28"/>
              </w:rPr>
              <w:br/>
            </w:r>
            <w:r w:rsidRPr="00BB3898">
              <w:rPr>
                <w:rFonts w:ascii="Times New Roman" w:hAnsi="Times New Roman" w:cs="Times New Roman"/>
                <w:szCs w:val="28"/>
              </w:rPr>
              <w:t xml:space="preserve">«Городской округ Ногликский» </w:t>
            </w:r>
            <w:r w:rsidR="00542B10">
              <w:rPr>
                <w:rFonts w:ascii="Times New Roman" w:hAnsi="Times New Roman" w:cs="Times New Roman"/>
                <w:szCs w:val="28"/>
              </w:rPr>
              <w:br/>
            </w:r>
            <w:r w:rsidRPr="00BB3898">
              <w:rPr>
                <w:rFonts w:ascii="Times New Roman" w:hAnsi="Times New Roman" w:cs="Times New Roman"/>
                <w:szCs w:val="28"/>
              </w:rPr>
              <w:t>(по согласованию);</w:t>
            </w:r>
          </w:p>
        </w:tc>
      </w:tr>
      <w:tr w:rsidR="004D7545" w14:paraId="0B58F20D" w14:textId="77777777" w:rsidTr="00542B10">
        <w:trPr>
          <w:trHeight w:val="982"/>
        </w:trPr>
        <w:tc>
          <w:tcPr>
            <w:tcW w:w="2977" w:type="dxa"/>
          </w:tcPr>
          <w:p w14:paraId="6AC25996" w14:textId="720A73F2" w:rsidR="00FA1995" w:rsidRDefault="004D7545" w:rsidP="00FA1995">
            <w:pPr>
              <w:spacing w:line="259" w:lineRule="auto"/>
              <w:ind w:left="1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Кулиш </w:t>
            </w:r>
          </w:p>
          <w:p w14:paraId="310CA80A" w14:textId="3819291C" w:rsidR="004D7545" w:rsidRPr="00BB3898" w:rsidRDefault="004D7545" w:rsidP="00FA1995">
            <w:pPr>
              <w:spacing w:line="259" w:lineRule="auto"/>
              <w:ind w:left="1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Виктор</w:t>
            </w:r>
            <w:r w:rsidR="00FA199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Николаевич</w:t>
            </w:r>
          </w:p>
        </w:tc>
        <w:tc>
          <w:tcPr>
            <w:tcW w:w="6237" w:type="dxa"/>
          </w:tcPr>
          <w:p w14:paraId="4277DCA8" w14:textId="5E8DDB33" w:rsidR="004D7545" w:rsidRPr="00BB3898" w:rsidRDefault="004D7545" w:rsidP="00542B10">
            <w:pPr>
              <w:pStyle w:val="ac"/>
              <w:numPr>
                <w:ilvl w:val="0"/>
                <w:numId w:val="1"/>
              </w:numPr>
              <w:spacing w:after="0" w:line="259" w:lineRule="auto"/>
              <w:ind w:left="137" w:right="147" w:hanging="1"/>
              <w:jc w:val="both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директор МБОУ СОШ №</w:t>
            </w:r>
            <w:r w:rsidR="00542B10">
              <w:rPr>
                <w:rFonts w:ascii="Times New Roman" w:hAnsi="Times New Roman" w:cs="Times New Roman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Cs w:val="28"/>
              </w:rPr>
              <w:t xml:space="preserve">1 пгт. Ноглики, </w:t>
            </w:r>
            <w:r w:rsidR="00FA1995">
              <w:rPr>
                <w:rFonts w:ascii="Times New Roman" w:hAnsi="Times New Roman" w:cs="Times New Roman"/>
                <w:szCs w:val="28"/>
              </w:rPr>
              <w:br/>
            </w:r>
            <w:r>
              <w:rPr>
                <w:rFonts w:ascii="Times New Roman" w:hAnsi="Times New Roman" w:cs="Times New Roman"/>
                <w:szCs w:val="28"/>
              </w:rPr>
              <w:t>исполняющий обязанности председателя Собрания муниципального образования «Городской округ Ногликский»</w:t>
            </w:r>
            <w:r w:rsidRPr="00784A0D">
              <w:rPr>
                <w:rFonts w:ascii="Times New Roman" w:hAnsi="Times New Roman" w:cs="Times New Roman"/>
                <w:szCs w:val="28"/>
              </w:rPr>
              <w:t xml:space="preserve"> (</w:t>
            </w:r>
            <w:r>
              <w:rPr>
                <w:rFonts w:ascii="Times New Roman" w:hAnsi="Times New Roman" w:cs="Times New Roman"/>
                <w:szCs w:val="28"/>
              </w:rPr>
              <w:t>по согласованию)</w:t>
            </w:r>
            <w:r w:rsidRPr="00784A0D">
              <w:rPr>
                <w:rFonts w:ascii="Times New Roman" w:hAnsi="Times New Roman" w:cs="Times New Roman"/>
                <w:szCs w:val="28"/>
              </w:rPr>
              <w:t>;</w:t>
            </w:r>
          </w:p>
        </w:tc>
      </w:tr>
      <w:tr w:rsidR="004D7545" w14:paraId="1826CE71" w14:textId="77777777" w:rsidTr="00542B10">
        <w:trPr>
          <w:trHeight w:val="1042"/>
        </w:trPr>
        <w:tc>
          <w:tcPr>
            <w:tcW w:w="2977" w:type="dxa"/>
          </w:tcPr>
          <w:p w14:paraId="4CAA19DD" w14:textId="77777777" w:rsidR="00FA1995" w:rsidRDefault="004D7545" w:rsidP="00FA1995">
            <w:pPr>
              <w:spacing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Смуров </w:t>
            </w:r>
          </w:p>
          <w:p w14:paraId="3C54542B" w14:textId="709329C2" w:rsidR="00206173" w:rsidRPr="00BB3898" w:rsidRDefault="004D7545" w:rsidP="00FA1995">
            <w:pPr>
              <w:spacing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Артем Владимирович</w:t>
            </w:r>
          </w:p>
        </w:tc>
        <w:tc>
          <w:tcPr>
            <w:tcW w:w="6237" w:type="dxa"/>
          </w:tcPr>
          <w:p w14:paraId="0A2DBFE1" w14:textId="55454C52" w:rsidR="00206173" w:rsidRPr="00BB3898" w:rsidRDefault="004D7545" w:rsidP="00542B10">
            <w:pPr>
              <w:pStyle w:val="ac"/>
              <w:numPr>
                <w:ilvl w:val="0"/>
                <w:numId w:val="1"/>
              </w:numPr>
              <w:spacing w:after="0" w:line="259" w:lineRule="auto"/>
              <w:ind w:left="137" w:right="147" w:firstLine="0"/>
              <w:jc w:val="both"/>
              <w:rPr>
                <w:rFonts w:ascii="Times New Roman" w:hAnsi="Times New Roman" w:cs="Times New Roman"/>
                <w:szCs w:val="28"/>
              </w:rPr>
            </w:pPr>
            <w:r w:rsidRPr="00FA1995">
              <w:rPr>
                <w:rFonts w:ascii="Times New Roman" w:hAnsi="Times New Roman" w:cs="Times New Roman"/>
                <w:szCs w:val="28"/>
              </w:rPr>
              <w:t>учитель физической культуры МБОУ СОШ №</w:t>
            </w:r>
            <w:r w:rsidR="00542B10">
              <w:rPr>
                <w:rFonts w:ascii="Times New Roman" w:hAnsi="Times New Roman" w:cs="Times New Roman"/>
                <w:szCs w:val="28"/>
              </w:rPr>
              <w:t xml:space="preserve"> </w:t>
            </w:r>
            <w:r w:rsidRPr="00FA1995">
              <w:rPr>
                <w:rFonts w:ascii="Times New Roman" w:hAnsi="Times New Roman" w:cs="Times New Roman"/>
                <w:szCs w:val="28"/>
              </w:rPr>
              <w:t>1 пгт. Ноглики, член президиума федерации футбола Сахалинской области (по согласованию)</w:t>
            </w:r>
            <w:r w:rsidR="00206173" w:rsidRPr="00FA1995">
              <w:rPr>
                <w:rFonts w:ascii="Times New Roman" w:hAnsi="Times New Roman" w:cs="Times New Roman"/>
                <w:szCs w:val="28"/>
              </w:rPr>
              <w:t>;</w:t>
            </w:r>
          </w:p>
        </w:tc>
      </w:tr>
      <w:tr w:rsidR="0013238F" w14:paraId="7C6DA820" w14:textId="77777777" w:rsidTr="00542B10">
        <w:trPr>
          <w:trHeight w:val="768"/>
        </w:trPr>
        <w:tc>
          <w:tcPr>
            <w:tcW w:w="2977" w:type="dxa"/>
          </w:tcPr>
          <w:p w14:paraId="32DA6495" w14:textId="77777777" w:rsidR="00FA1995" w:rsidRDefault="0013238F" w:rsidP="00FA1995">
            <w:pPr>
              <w:spacing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A1995">
              <w:rPr>
                <w:rFonts w:ascii="Times New Roman" w:hAnsi="Times New Roman" w:cs="Times New Roman"/>
                <w:sz w:val="28"/>
                <w:szCs w:val="28"/>
              </w:rPr>
              <w:t xml:space="preserve">Гурьянов </w:t>
            </w:r>
          </w:p>
          <w:p w14:paraId="59D0ABF4" w14:textId="7CFFCE5A" w:rsidR="0013238F" w:rsidRDefault="0013238F" w:rsidP="00FA1995">
            <w:pPr>
              <w:spacing w:line="259" w:lineRule="auto"/>
              <w:rPr>
                <w:sz w:val="28"/>
                <w:szCs w:val="28"/>
              </w:rPr>
            </w:pPr>
            <w:r w:rsidRPr="00FA1995">
              <w:rPr>
                <w:rFonts w:ascii="Times New Roman" w:hAnsi="Times New Roman" w:cs="Times New Roman"/>
                <w:sz w:val="28"/>
                <w:szCs w:val="28"/>
              </w:rPr>
              <w:t>Сергей Викторович</w:t>
            </w:r>
          </w:p>
        </w:tc>
        <w:tc>
          <w:tcPr>
            <w:tcW w:w="6237" w:type="dxa"/>
          </w:tcPr>
          <w:p w14:paraId="35619A6A" w14:textId="031F2592" w:rsidR="0013238F" w:rsidRDefault="0013238F" w:rsidP="00542B10">
            <w:pPr>
              <w:pStyle w:val="ac"/>
              <w:numPr>
                <w:ilvl w:val="0"/>
                <w:numId w:val="1"/>
              </w:numPr>
              <w:spacing w:after="0" w:line="259" w:lineRule="auto"/>
              <w:ind w:left="137" w:right="147" w:hanging="1"/>
              <w:jc w:val="both"/>
              <w:rPr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директор М</w:t>
            </w:r>
            <w:r w:rsidR="00FA1995">
              <w:rPr>
                <w:rFonts w:ascii="Times New Roman" w:hAnsi="Times New Roman" w:cs="Times New Roman"/>
                <w:szCs w:val="28"/>
              </w:rPr>
              <w:t>АУ СК «Арена» (по согласованию)</w:t>
            </w:r>
            <w:r w:rsidR="00542B10">
              <w:rPr>
                <w:rFonts w:ascii="Times New Roman" w:hAnsi="Times New Roman" w:cs="Times New Roman"/>
                <w:szCs w:val="28"/>
              </w:rPr>
              <w:t>.</w:t>
            </w:r>
          </w:p>
        </w:tc>
      </w:tr>
    </w:tbl>
    <w:p w14:paraId="23CA8544" w14:textId="4674FD11" w:rsidR="004D7545" w:rsidRDefault="004D7545" w:rsidP="0013238F">
      <w:pPr>
        <w:jc w:val="center"/>
        <w:rPr>
          <w:sz w:val="28"/>
          <w:szCs w:val="28"/>
        </w:rPr>
      </w:pPr>
      <w:r w:rsidRPr="00254F15">
        <w:rPr>
          <w:sz w:val="28"/>
          <w:szCs w:val="28"/>
        </w:rPr>
        <w:lastRenderedPageBreak/>
        <w:t xml:space="preserve">по предоставлению субсидий некоммерческим организациям, </w:t>
      </w:r>
    </w:p>
    <w:p w14:paraId="2B674EBB" w14:textId="111D420E" w:rsidR="004D7545" w:rsidRDefault="004D7545" w:rsidP="0013238F">
      <w:pPr>
        <w:jc w:val="center"/>
        <w:rPr>
          <w:sz w:val="28"/>
          <w:szCs w:val="28"/>
        </w:rPr>
      </w:pPr>
      <w:r w:rsidRPr="00254F15">
        <w:rPr>
          <w:sz w:val="28"/>
          <w:szCs w:val="28"/>
        </w:rPr>
        <w:t>не являющимся государственными (муниципальными) учреждениями,</w:t>
      </w:r>
    </w:p>
    <w:p w14:paraId="35442B49" w14:textId="2A7BD480" w:rsidR="004D7545" w:rsidRDefault="004D7545" w:rsidP="0013238F">
      <w:pPr>
        <w:jc w:val="center"/>
        <w:rPr>
          <w:sz w:val="28"/>
          <w:szCs w:val="28"/>
        </w:rPr>
      </w:pPr>
      <w:r w:rsidRPr="00254F15">
        <w:rPr>
          <w:sz w:val="28"/>
          <w:szCs w:val="28"/>
        </w:rPr>
        <w:t>осуществляющим развитие игровых видов спорта,</w:t>
      </w:r>
    </w:p>
    <w:p w14:paraId="6814B8DB" w14:textId="77777777" w:rsidR="00FA1995" w:rsidRDefault="004D7545" w:rsidP="0013238F">
      <w:pPr>
        <w:jc w:val="center"/>
        <w:rPr>
          <w:sz w:val="28"/>
          <w:szCs w:val="28"/>
        </w:rPr>
      </w:pPr>
      <w:r w:rsidRPr="00254F15">
        <w:rPr>
          <w:sz w:val="28"/>
          <w:szCs w:val="28"/>
        </w:rPr>
        <w:t xml:space="preserve">на </w:t>
      </w:r>
      <w:r w:rsidR="00206173">
        <w:rPr>
          <w:sz w:val="28"/>
          <w:szCs w:val="28"/>
        </w:rPr>
        <w:t>финансовое обеспечение</w:t>
      </w:r>
      <w:r w:rsidRPr="00254F15">
        <w:rPr>
          <w:sz w:val="28"/>
          <w:szCs w:val="28"/>
        </w:rPr>
        <w:t xml:space="preserve"> затрат, связанных с развитием игровых видов </w:t>
      </w:r>
    </w:p>
    <w:p w14:paraId="0DBCBC1C" w14:textId="1AF7AF0B" w:rsidR="00206173" w:rsidRDefault="004D7545" w:rsidP="0013238F">
      <w:pPr>
        <w:jc w:val="center"/>
        <w:rPr>
          <w:sz w:val="28"/>
          <w:szCs w:val="28"/>
        </w:rPr>
      </w:pPr>
      <w:r w:rsidRPr="00254F15">
        <w:rPr>
          <w:sz w:val="28"/>
          <w:szCs w:val="28"/>
        </w:rPr>
        <w:t xml:space="preserve">спорта </w:t>
      </w:r>
      <w:r w:rsidR="00206173">
        <w:rPr>
          <w:sz w:val="28"/>
          <w:szCs w:val="28"/>
        </w:rPr>
        <w:t xml:space="preserve">в муниципальном </w:t>
      </w:r>
      <w:r w:rsidR="00206173" w:rsidRPr="00254F15">
        <w:rPr>
          <w:sz w:val="28"/>
          <w:szCs w:val="28"/>
        </w:rPr>
        <w:t xml:space="preserve">образовании «Городской округ </w:t>
      </w:r>
      <w:r w:rsidR="00206173">
        <w:rPr>
          <w:sz w:val="28"/>
          <w:szCs w:val="28"/>
        </w:rPr>
        <w:t>Ногликский»</w:t>
      </w:r>
    </w:p>
    <w:p w14:paraId="492E3D80" w14:textId="77777777" w:rsidR="00542B10" w:rsidRDefault="00542B10" w:rsidP="0013238F">
      <w:pPr>
        <w:jc w:val="center"/>
        <w:rPr>
          <w:sz w:val="28"/>
          <w:szCs w:val="28"/>
        </w:rPr>
      </w:pPr>
    </w:p>
    <w:p w14:paraId="02D133A5" w14:textId="77777777" w:rsidR="00542B10" w:rsidRDefault="00542B10" w:rsidP="0013238F">
      <w:pPr>
        <w:jc w:val="center"/>
        <w:rPr>
          <w:sz w:val="28"/>
          <w:szCs w:val="28"/>
        </w:rPr>
      </w:pPr>
    </w:p>
    <w:p w14:paraId="7672BF50" w14:textId="77777777" w:rsidR="00542B10" w:rsidRDefault="00542B10" w:rsidP="0013238F">
      <w:pPr>
        <w:jc w:val="center"/>
        <w:rPr>
          <w:sz w:val="28"/>
          <w:szCs w:val="28"/>
        </w:rPr>
      </w:pPr>
    </w:p>
    <w:p w14:paraId="6D2E0EB9" w14:textId="77777777" w:rsidR="00FA1995" w:rsidRDefault="00FA1995" w:rsidP="0013238F">
      <w:pPr>
        <w:jc w:val="center"/>
        <w:rPr>
          <w:sz w:val="28"/>
          <w:szCs w:val="28"/>
        </w:rPr>
      </w:pPr>
    </w:p>
    <w:sectPr w:rsidR="00FA1995" w:rsidSect="00A55B69">
      <w:headerReference w:type="default" r:id="rId11"/>
      <w:type w:val="continuous"/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746FA1" w14:textId="77777777" w:rsidR="00CE3DE3" w:rsidRDefault="00CE3DE3">
      <w:r>
        <w:separator/>
      </w:r>
    </w:p>
  </w:endnote>
  <w:endnote w:type="continuationSeparator" w:id="0">
    <w:p w14:paraId="5B7B72C6" w14:textId="77777777" w:rsidR="00CE3DE3" w:rsidRDefault="00CE3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F46CD3" w14:textId="77777777" w:rsidR="00CE3DE3" w:rsidRDefault="00CE3DE3">
      <w:r>
        <w:separator/>
      </w:r>
    </w:p>
  </w:footnote>
  <w:footnote w:type="continuationSeparator" w:id="0">
    <w:p w14:paraId="4E9998FF" w14:textId="77777777" w:rsidR="00CE3DE3" w:rsidRDefault="00CE3D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71B0A8" w14:textId="665010B8" w:rsidR="00F50A86" w:rsidRPr="003E33E2" w:rsidRDefault="00F50A86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</w:p>
  <w:p w14:paraId="7B71B0A9" w14:textId="77777777" w:rsidR="00F50A86" w:rsidRDefault="00F50A86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0B02EF0"/>
    <w:multiLevelType w:val="hybridMultilevel"/>
    <w:tmpl w:val="8B966C04"/>
    <w:lvl w:ilvl="0" w:tplc="77067B3E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416E0"/>
    <w:rsid w:val="00091B8A"/>
    <w:rsid w:val="000D175D"/>
    <w:rsid w:val="001067F4"/>
    <w:rsid w:val="00115A57"/>
    <w:rsid w:val="001267BE"/>
    <w:rsid w:val="0013238F"/>
    <w:rsid w:val="001348EB"/>
    <w:rsid w:val="00134EA8"/>
    <w:rsid w:val="001673C6"/>
    <w:rsid w:val="00184800"/>
    <w:rsid w:val="001C0012"/>
    <w:rsid w:val="00202A45"/>
    <w:rsid w:val="002058EC"/>
    <w:rsid w:val="00206173"/>
    <w:rsid w:val="002369D3"/>
    <w:rsid w:val="00256C0E"/>
    <w:rsid w:val="002646EC"/>
    <w:rsid w:val="002821FE"/>
    <w:rsid w:val="00297250"/>
    <w:rsid w:val="0033332F"/>
    <w:rsid w:val="00347415"/>
    <w:rsid w:val="00363FC9"/>
    <w:rsid w:val="00386434"/>
    <w:rsid w:val="003C60EC"/>
    <w:rsid w:val="003E33E2"/>
    <w:rsid w:val="003E62A0"/>
    <w:rsid w:val="003E74EC"/>
    <w:rsid w:val="00416224"/>
    <w:rsid w:val="0044096D"/>
    <w:rsid w:val="0045208C"/>
    <w:rsid w:val="004854F8"/>
    <w:rsid w:val="00487309"/>
    <w:rsid w:val="00494C94"/>
    <w:rsid w:val="004D7545"/>
    <w:rsid w:val="00542B10"/>
    <w:rsid w:val="005D62D2"/>
    <w:rsid w:val="005F1633"/>
    <w:rsid w:val="00651800"/>
    <w:rsid w:val="006D374C"/>
    <w:rsid w:val="00725C1B"/>
    <w:rsid w:val="00775F5A"/>
    <w:rsid w:val="0078048B"/>
    <w:rsid w:val="007853E2"/>
    <w:rsid w:val="007E224B"/>
    <w:rsid w:val="007E72E3"/>
    <w:rsid w:val="00814FAB"/>
    <w:rsid w:val="00860414"/>
    <w:rsid w:val="00864CB0"/>
    <w:rsid w:val="008872B8"/>
    <w:rsid w:val="008D7012"/>
    <w:rsid w:val="008E0F39"/>
    <w:rsid w:val="00900CA3"/>
    <w:rsid w:val="009018E1"/>
    <w:rsid w:val="00901976"/>
    <w:rsid w:val="009535CE"/>
    <w:rsid w:val="00974CA6"/>
    <w:rsid w:val="009C6A25"/>
    <w:rsid w:val="009C6BB8"/>
    <w:rsid w:val="00A0116A"/>
    <w:rsid w:val="00A55B69"/>
    <w:rsid w:val="00AC6445"/>
    <w:rsid w:val="00AE276F"/>
    <w:rsid w:val="00AF3037"/>
    <w:rsid w:val="00B20901"/>
    <w:rsid w:val="00B234E8"/>
    <w:rsid w:val="00B54BC5"/>
    <w:rsid w:val="00B9408A"/>
    <w:rsid w:val="00B971B4"/>
    <w:rsid w:val="00C2376A"/>
    <w:rsid w:val="00C50A3F"/>
    <w:rsid w:val="00CE3DE3"/>
    <w:rsid w:val="00CE6C3B"/>
    <w:rsid w:val="00D02B8E"/>
    <w:rsid w:val="00D1338F"/>
    <w:rsid w:val="00D15D6B"/>
    <w:rsid w:val="00D30DE6"/>
    <w:rsid w:val="00D51A28"/>
    <w:rsid w:val="00DA6A55"/>
    <w:rsid w:val="00E061F0"/>
    <w:rsid w:val="00EB73FA"/>
    <w:rsid w:val="00F23526"/>
    <w:rsid w:val="00F50A86"/>
    <w:rsid w:val="00F735B4"/>
    <w:rsid w:val="00F77B0B"/>
    <w:rsid w:val="00F929F5"/>
    <w:rsid w:val="00FA19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  <w:style w:type="table" w:customStyle="1" w:styleId="TableGrid">
    <w:name w:val="TableGrid"/>
    <w:rsid w:val="004D7545"/>
    <w:pPr>
      <w:spacing w:after="0" w:line="240" w:lineRule="auto"/>
    </w:pPr>
    <w:rPr>
      <w:rFonts w:asciiTheme="minorHAnsi" w:eastAsiaTheme="minorEastAsia" w:hAnsiTheme="minorHAnsi" w:cstheme="minorBid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c">
    <w:name w:val="List Paragraph"/>
    <w:basedOn w:val="a"/>
    <w:uiPriority w:val="34"/>
    <w:qFormat/>
    <w:rsid w:val="004D7545"/>
    <w:pPr>
      <w:spacing w:after="13" w:line="248" w:lineRule="auto"/>
      <w:ind w:left="720" w:hanging="10"/>
      <w:contextualSpacing/>
      <w:jc w:val="center"/>
    </w:pPr>
    <w:rPr>
      <w:color w:val="000000"/>
      <w:sz w:val="2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36AF4D2F866C49689B10CD841245CF3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612F4A3-3C68-4B2C-A0A9-E46F2427AA1F}"/>
      </w:docPartPr>
      <w:docPartBody>
        <w:p w:rsidR="00BC2267" w:rsidRDefault="00B9456B" w:rsidP="00B9456B">
          <w:pPr>
            <w:pStyle w:val="36AF4D2F866C49689B10CD841245CF37"/>
          </w:pPr>
          <w:r w:rsidRPr="005429DB">
            <w:rPr>
              <w:sz w:val="28"/>
              <w:szCs w:val="28"/>
            </w:rPr>
            <w:t>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456B"/>
    <w:rsid w:val="00B9456B"/>
    <w:rsid w:val="00BC22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D9DDE9091564A0C8EF6A875C019B686">
    <w:name w:val="CD9DDE9091564A0C8EF6A875C019B686"/>
    <w:rsid w:val="00B9456B"/>
  </w:style>
  <w:style w:type="paragraph" w:customStyle="1" w:styleId="36AF4D2F866C49689B10CD841245CF37">
    <w:name w:val="36AF4D2F866C49689B10CD841245CF37"/>
    <w:rsid w:val="00B9456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47B7743-35FB-49BB-9F16-93DE0648CDE4}">
  <ds:schemaRefs>
    <ds:schemaRef ds:uri="http://schemas.microsoft.com/office/2006/metadata/properties"/>
    <ds:schemaRef ds:uri="D7192FFF-C2B2-4F10-B7A4-C791C93B1729"/>
    <ds:schemaRef ds:uri="http://schemas.microsoft.com/sharepoint/v3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00ae519a-a787-4cb6-a9f3-e0d2ce624f96"/>
    <ds:schemaRef ds:uri="http://purl.org/dc/elements/1.1/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DB22C57D-9F01-4A04-AA42-B5207A4AAE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216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1446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Ирина В. Ломакина</cp:lastModifiedBy>
  <cp:revision>22</cp:revision>
  <dcterms:created xsi:type="dcterms:W3CDTF">2020-04-07T04:55:00Z</dcterms:created>
  <dcterms:modified xsi:type="dcterms:W3CDTF">2022-07-13T23:34:00Z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