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E34A016" w14:textId="77777777" w:rsidTr="00987DB5">
        <w:tc>
          <w:tcPr>
            <w:tcW w:w="9498" w:type="dxa"/>
          </w:tcPr>
          <w:p w14:paraId="4E34A01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E34A0F6" wp14:editId="4E34A0F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4A01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E34A01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E34A01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E34A017" w14:textId="10BB4DA2" w:rsidR="0033636C" w:rsidRPr="003B594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B594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07994">
            <w:rPr>
              <w:rFonts w:ascii="Times New Roman" w:hAnsi="Times New Roman"/>
              <w:sz w:val="28"/>
              <w:szCs w:val="28"/>
            </w:rPr>
            <w:t>09 августа 2021 года</w:t>
          </w:r>
        </w:sdtContent>
      </w:sdt>
      <w:r w:rsidRPr="003B594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u w:val="single"/>
          </w:rPr>
        </w:sdtEndPr>
        <w:sdtContent>
          <w:r w:rsidR="00707994" w:rsidRPr="00707994">
            <w:rPr>
              <w:rFonts w:ascii="Times New Roman" w:hAnsi="Times New Roman"/>
              <w:sz w:val="28"/>
              <w:szCs w:val="28"/>
            </w:rPr>
            <w:t>444</w:t>
          </w:r>
        </w:sdtContent>
      </w:sdt>
    </w:p>
    <w:p w14:paraId="4E34A01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E34A019" w14:textId="17A9E3CB" w:rsidR="0033636C" w:rsidRPr="003B5945" w:rsidRDefault="0033636C" w:rsidP="00B570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5945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3B5945">
        <w:rPr>
          <w:rFonts w:ascii="Times New Roman" w:hAnsi="Times New Roman"/>
          <w:b/>
          <w:sz w:val="28"/>
          <w:szCs w:val="28"/>
        </w:rPr>
        <w:br/>
      </w:r>
      <w:r w:rsidRPr="003B5945">
        <w:rPr>
          <w:rFonts w:ascii="Times New Roman" w:hAnsi="Times New Roman"/>
          <w:b/>
          <w:sz w:val="28"/>
          <w:szCs w:val="28"/>
        </w:rPr>
        <w:t xml:space="preserve">«Развитие образования в муниципальном образовании </w:t>
      </w:r>
      <w:r w:rsidR="003B5945">
        <w:rPr>
          <w:rFonts w:ascii="Times New Roman" w:hAnsi="Times New Roman"/>
          <w:b/>
          <w:sz w:val="28"/>
          <w:szCs w:val="28"/>
        </w:rPr>
        <w:br/>
      </w:r>
      <w:r w:rsidRPr="003B5945">
        <w:rPr>
          <w:rFonts w:ascii="Times New Roman" w:hAnsi="Times New Roman"/>
          <w:b/>
          <w:sz w:val="28"/>
          <w:szCs w:val="28"/>
        </w:rPr>
        <w:t xml:space="preserve">«Городской округ Ногликский», </w:t>
      </w:r>
      <w:r w:rsidR="002D46FD">
        <w:rPr>
          <w:rFonts w:ascii="Times New Roman" w:hAnsi="Times New Roman"/>
          <w:b/>
          <w:sz w:val="28"/>
          <w:szCs w:val="28"/>
        </w:rPr>
        <w:br/>
      </w:r>
      <w:r w:rsidRPr="003B5945">
        <w:rPr>
          <w:rFonts w:ascii="Times New Roman" w:hAnsi="Times New Roman"/>
          <w:b/>
          <w:sz w:val="28"/>
          <w:szCs w:val="28"/>
        </w:rPr>
        <w:t xml:space="preserve">утвержденную постановлением администрации </w:t>
      </w:r>
      <w:r w:rsidR="002D46FD">
        <w:rPr>
          <w:rFonts w:ascii="Times New Roman" w:hAnsi="Times New Roman"/>
          <w:b/>
          <w:sz w:val="28"/>
          <w:szCs w:val="28"/>
        </w:rPr>
        <w:br/>
      </w:r>
      <w:r w:rsidRPr="003B5945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2D46FD">
        <w:rPr>
          <w:rFonts w:ascii="Times New Roman" w:hAnsi="Times New Roman"/>
          <w:b/>
          <w:sz w:val="28"/>
          <w:szCs w:val="28"/>
        </w:rPr>
        <w:br/>
      </w:r>
      <w:r w:rsidRPr="003B5945">
        <w:rPr>
          <w:rFonts w:ascii="Times New Roman" w:hAnsi="Times New Roman"/>
          <w:b/>
          <w:sz w:val="28"/>
          <w:szCs w:val="28"/>
        </w:rPr>
        <w:t>от 13.04.2015 № 253</w:t>
      </w:r>
    </w:p>
    <w:p w14:paraId="4E34A01A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34A01B" w14:textId="4F1D72CC" w:rsidR="008D223D" w:rsidRPr="00D01AF5" w:rsidRDefault="00B91E9A" w:rsidP="00F9309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D223D" w:rsidRPr="00D01AF5">
        <w:rPr>
          <w:rFonts w:ascii="Times New Roman" w:hAnsi="Times New Roman"/>
          <w:sz w:val="28"/>
          <w:szCs w:val="28"/>
        </w:rPr>
        <w:t xml:space="preserve"> целях приведения ресурсного обеспечения муниципальной программы «Развитие образования в муниципальном образовании «Городской округ Ногликский» в соответствие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8D223D" w:rsidRPr="00D01AF5">
        <w:rPr>
          <w:rFonts w:ascii="Times New Roman" w:hAnsi="Times New Roman"/>
          <w:sz w:val="28"/>
          <w:szCs w:val="28"/>
        </w:rPr>
        <w:t xml:space="preserve">с решением Собрания муниципального образования «Городской округ Ногликский» </w:t>
      </w:r>
      <w:r w:rsidR="00F9309F">
        <w:rPr>
          <w:rFonts w:ascii="Times New Roman" w:hAnsi="Times New Roman"/>
          <w:sz w:val="28"/>
          <w:szCs w:val="28"/>
        </w:rPr>
        <w:t xml:space="preserve">от 25 июня </w:t>
      </w:r>
      <w:r w:rsidR="008D223D" w:rsidRPr="00D01AF5">
        <w:rPr>
          <w:rFonts w:ascii="Times New Roman" w:hAnsi="Times New Roman"/>
          <w:sz w:val="28"/>
          <w:szCs w:val="28"/>
        </w:rPr>
        <w:t>202</w:t>
      </w:r>
      <w:r w:rsidR="008D223D">
        <w:rPr>
          <w:rFonts w:ascii="Times New Roman" w:hAnsi="Times New Roman"/>
          <w:sz w:val="28"/>
          <w:szCs w:val="28"/>
        </w:rPr>
        <w:t>1</w:t>
      </w:r>
      <w:r w:rsidR="00F9309F">
        <w:rPr>
          <w:rFonts w:ascii="Times New Roman" w:hAnsi="Times New Roman"/>
          <w:sz w:val="28"/>
          <w:szCs w:val="28"/>
        </w:rPr>
        <w:t xml:space="preserve"> года</w:t>
      </w:r>
      <w:r w:rsidR="008D223D" w:rsidRPr="00D01AF5">
        <w:rPr>
          <w:rFonts w:ascii="Times New Roman" w:hAnsi="Times New Roman"/>
          <w:sz w:val="28"/>
          <w:szCs w:val="28"/>
        </w:rPr>
        <w:t xml:space="preserve"> № 1</w:t>
      </w:r>
      <w:r w:rsidR="008D223D">
        <w:rPr>
          <w:rFonts w:ascii="Times New Roman" w:hAnsi="Times New Roman"/>
          <w:sz w:val="28"/>
          <w:szCs w:val="28"/>
        </w:rPr>
        <w:t xml:space="preserve">50 </w:t>
      </w:r>
      <w:r w:rsidR="00B570A8">
        <w:rPr>
          <w:rFonts w:ascii="Times New Roman" w:hAnsi="Times New Roman"/>
          <w:sz w:val="28"/>
          <w:szCs w:val="28"/>
        </w:rPr>
        <w:br/>
      </w:r>
      <w:r w:rsidR="008D223D" w:rsidRPr="00D01AF5">
        <w:rPr>
          <w:rFonts w:ascii="Times New Roman" w:hAnsi="Times New Roman"/>
          <w:sz w:val="28"/>
          <w:szCs w:val="28"/>
        </w:rPr>
        <w:t xml:space="preserve">«О внесении изменений в решение Собрания муниципального образования </w:t>
      </w:r>
      <w:r w:rsidR="00B570A8">
        <w:rPr>
          <w:rFonts w:ascii="Times New Roman" w:hAnsi="Times New Roman"/>
          <w:sz w:val="28"/>
          <w:szCs w:val="28"/>
        </w:rPr>
        <w:br/>
      </w:r>
      <w:r w:rsidR="008D223D" w:rsidRPr="00D01AF5">
        <w:rPr>
          <w:rFonts w:ascii="Times New Roman" w:hAnsi="Times New Roman"/>
          <w:sz w:val="28"/>
          <w:szCs w:val="28"/>
        </w:rPr>
        <w:t>«О бюджете муниципального образования «Городской округ Ногликский» на 2021 год и на плановый период 2022 и 2023 годов»,</w:t>
      </w:r>
      <w:r w:rsidR="008D223D">
        <w:rPr>
          <w:sz w:val="26"/>
          <w:szCs w:val="26"/>
        </w:rPr>
        <w:t xml:space="preserve"> </w:t>
      </w:r>
      <w:r w:rsidR="008D223D" w:rsidRPr="00D01AF5">
        <w:rPr>
          <w:rFonts w:ascii="Times New Roman" w:hAnsi="Times New Roman"/>
          <w:sz w:val="28"/>
          <w:szCs w:val="28"/>
        </w:rPr>
        <w:t xml:space="preserve"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8D223D" w:rsidRPr="00D01AF5">
        <w:rPr>
          <w:sz w:val="28"/>
          <w:szCs w:val="28"/>
        </w:rPr>
        <w:t xml:space="preserve"> </w:t>
      </w:r>
      <w:r w:rsidR="008D223D" w:rsidRPr="00D01AF5">
        <w:rPr>
          <w:rFonts w:ascii="Times New Roman" w:hAnsi="Times New Roman"/>
          <w:b/>
          <w:sz w:val="28"/>
          <w:szCs w:val="28"/>
        </w:rPr>
        <w:t>ПОСТАНОВЛЯЕТ:</w:t>
      </w:r>
    </w:p>
    <w:p w14:paraId="4E34A01C" w14:textId="2FE41A7A" w:rsidR="008D223D" w:rsidRDefault="00F9309F" w:rsidP="00F93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Внести в муниципальную программу </w:t>
      </w:r>
      <w:r w:rsidR="008D223D">
        <w:rPr>
          <w:rFonts w:ascii="Times New Roman" w:hAnsi="Times New Roman"/>
          <w:bCs/>
          <w:sz w:val="28"/>
          <w:szCs w:val="28"/>
        </w:rPr>
        <w:t>«Развит</w:t>
      </w:r>
      <w:r>
        <w:rPr>
          <w:rFonts w:ascii="Times New Roman" w:hAnsi="Times New Roman"/>
          <w:bCs/>
          <w:sz w:val="28"/>
          <w:szCs w:val="28"/>
        </w:rPr>
        <w:t xml:space="preserve">ие образования в муниципальном </w:t>
      </w:r>
      <w:r w:rsidR="008D223D">
        <w:rPr>
          <w:rFonts w:ascii="Times New Roman" w:hAnsi="Times New Roman"/>
          <w:bCs/>
          <w:sz w:val="28"/>
          <w:szCs w:val="28"/>
        </w:rPr>
        <w:t>образовании «Городской округ Ногликский», утвержденную постановлен</w:t>
      </w:r>
      <w:r>
        <w:rPr>
          <w:rFonts w:ascii="Times New Roman" w:hAnsi="Times New Roman"/>
          <w:bCs/>
          <w:sz w:val="28"/>
          <w:szCs w:val="28"/>
        </w:rPr>
        <w:t xml:space="preserve">ием </w:t>
      </w:r>
      <w:r w:rsidR="002D46FD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  <w:r w:rsidR="008D223D">
        <w:rPr>
          <w:rFonts w:ascii="Times New Roman" w:hAnsi="Times New Roman"/>
          <w:bCs/>
          <w:sz w:val="28"/>
          <w:szCs w:val="28"/>
        </w:rPr>
        <w:t>«Городской округ Ногл</w:t>
      </w:r>
      <w:r>
        <w:rPr>
          <w:rFonts w:ascii="Times New Roman" w:hAnsi="Times New Roman"/>
          <w:bCs/>
          <w:sz w:val="28"/>
          <w:szCs w:val="28"/>
        </w:rPr>
        <w:t xml:space="preserve">икский» от 13.04.2015 № 253 </w:t>
      </w:r>
      <w:r w:rsidR="008D223D">
        <w:rPr>
          <w:rFonts w:ascii="Times New Roman" w:hAnsi="Times New Roman"/>
          <w:bCs/>
          <w:sz w:val="28"/>
          <w:szCs w:val="28"/>
        </w:rPr>
        <w:t>«Об утверждении</w:t>
      </w:r>
      <w:r>
        <w:rPr>
          <w:rFonts w:ascii="Times New Roman" w:hAnsi="Times New Roman"/>
          <w:bCs/>
          <w:sz w:val="28"/>
          <w:szCs w:val="28"/>
        </w:rPr>
        <w:t xml:space="preserve"> муниципальной программы «Развитие образования в муниципальном образовании «Городской округ Ногликский» </w:t>
      </w:r>
      <w:r w:rsidR="008D223D" w:rsidRPr="003E3E99">
        <w:rPr>
          <w:rFonts w:ascii="Times New Roman" w:hAnsi="Times New Roman"/>
          <w:sz w:val="28"/>
          <w:szCs w:val="28"/>
        </w:rPr>
        <w:t>(в редакции от 09.07.2015 № 461, от 27.08.2</w:t>
      </w:r>
      <w:r>
        <w:rPr>
          <w:rFonts w:ascii="Times New Roman" w:hAnsi="Times New Roman"/>
          <w:sz w:val="28"/>
          <w:szCs w:val="28"/>
        </w:rPr>
        <w:t xml:space="preserve">015 № 623, от 25.01.2016 № 22, </w:t>
      </w:r>
      <w:r w:rsidR="008D223D" w:rsidRPr="003E3E99">
        <w:rPr>
          <w:rFonts w:ascii="Times New Roman" w:hAnsi="Times New Roman"/>
          <w:sz w:val="28"/>
          <w:szCs w:val="28"/>
        </w:rPr>
        <w:t>от 31.08.2016 № 665, от 21.02.201</w:t>
      </w:r>
      <w:r w:rsidR="00836294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="008D223D" w:rsidRPr="003E3E99">
        <w:rPr>
          <w:rFonts w:ascii="Times New Roman" w:hAnsi="Times New Roman"/>
          <w:sz w:val="28"/>
          <w:szCs w:val="28"/>
        </w:rPr>
        <w:t xml:space="preserve"> № 137, от 27.07.201</w:t>
      </w:r>
      <w:r w:rsidR="00836294">
        <w:rPr>
          <w:rFonts w:ascii="Times New Roman" w:hAnsi="Times New Roman"/>
          <w:sz w:val="28"/>
          <w:szCs w:val="28"/>
        </w:rPr>
        <w:t>7</w:t>
      </w:r>
      <w:r w:rsidR="008D223D" w:rsidRPr="003E3E99">
        <w:rPr>
          <w:rFonts w:ascii="Times New Roman" w:hAnsi="Times New Roman"/>
          <w:sz w:val="28"/>
          <w:szCs w:val="28"/>
        </w:rPr>
        <w:t xml:space="preserve"> </w:t>
      </w:r>
      <w:r w:rsidR="002D46FD">
        <w:rPr>
          <w:rFonts w:ascii="Times New Roman" w:hAnsi="Times New Roman"/>
          <w:sz w:val="28"/>
          <w:szCs w:val="28"/>
        </w:rPr>
        <w:br/>
      </w:r>
      <w:r w:rsidR="008D223D" w:rsidRPr="003E3E99">
        <w:rPr>
          <w:rFonts w:ascii="Times New Roman" w:hAnsi="Times New Roman"/>
          <w:sz w:val="28"/>
          <w:szCs w:val="28"/>
        </w:rPr>
        <w:t>№ 494, от 27.09.2017 № 702, от 31.10.2017 № 844, 20.11.201</w:t>
      </w:r>
      <w:r>
        <w:rPr>
          <w:rFonts w:ascii="Times New Roman" w:hAnsi="Times New Roman"/>
          <w:sz w:val="28"/>
          <w:szCs w:val="28"/>
        </w:rPr>
        <w:t xml:space="preserve">7 № 941, от 06.12.2017 № 1029, </w:t>
      </w:r>
      <w:r w:rsidR="008D223D" w:rsidRPr="003E3E99">
        <w:rPr>
          <w:rFonts w:ascii="Times New Roman" w:hAnsi="Times New Roman"/>
          <w:sz w:val="28"/>
          <w:szCs w:val="28"/>
        </w:rPr>
        <w:t xml:space="preserve">от 27.02.2018 № 206, от 25.04.2018 № 422, от 23.05.2018 </w:t>
      </w:r>
      <w:r w:rsidR="002D46FD">
        <w:rPr>
          <w:rFonts w:ascii="Times New Roman" w:hAnsi="Times New Roman"/>
          <w:sz w:val="28"/>
          <w:szCs w:val="28"/>
        </w:rPr>
        <w:br/>
      </w:r>
      <w:r w:rsidR="008D223D" w:rsidRPr="003E3E99">
        <w:rPr>
          <w:rFonts w:ascii="Times New Roman" w:hAnsi="Times New Roman"/>
          <w:sz w:val="28"/>
          <w:szCs w:val="28"/>
        </w:rPr>
        <w:lastRenderedPageBreak/>
        <w:t xml:space="preserve">№ 486, от 03.07.2018 № 630, от 12.09.2018 № 843, от 22.11.2018 № 1133, </w:t>
      </w:r>
      <w:r w:rsidR="002D46FD">
        <w:rPr>
          <w:rFonts w:ascii="Times New Roman" w:hAnsi="Times New Roman"/>
          <w:sz w:val="28"/>
          <w:szCs w:val="28"/>
        </w:rPr>
        <w:br/>
      </w:r>
      <w:r w:rsidR="008D223D" w:rsidRPr="003E3E99">
        <w:rPr>
          <w:rFonts w:ascii="Times New Roman" w:hAnsi="Times New Roman"/>
          <w:sz w:val="28"/>
          <w:szCs w:val="28"/>
        </w:rPr>
        <w:t>от 25.12.</w:t>
      </w:r>
      <w:r>
        <w:rPr>
          <w:rFonts w:ascii="Times New Roman" w:hAnsi="Times New Roman"/>
          <w:sz w:val="28"/>
          <w:szCs w:val="28"/>
        </w:rPr>
        <w:t xml:space="preserve">2018 № 1255, </w:t>
      </w:r>
      <w:r w:rsidR="008D223D" w:rsidRPr="003E3E99">
        <w:rPr>
          <w:rFonts w:ascii="Times New Roman" w:hAnsi="Times New Roman"/>
          <w:sz w:val="28"/>
          <w:szCs w:val="28"/>
        </w:rPr>
        <w:t xml:space="preserve">от 19.04.2019 № 256, от 16.05.2019 № 335, от 19.06.2019 </w:t>
      </w:r>
      <w:r w:rsidR="002D46FD">
        <w:rPr>
          <w:rFonts w:ascii="Times New Roman" w:hAnsi="Times New Roman"/>
          <w:sz w:val="28"/>
          <w:szCs w:val="28"/>
        </w:rPr>
        <w:br/>
      </w:r>
      <w:r w:rsidR="008D223D" w:rsidRPr="003E3E99">
        <w:rPr>
          <w:rFonts w:ascii="Times New Roman" w:hAnsi="Times New Roman"/>
          <w:sz w:val="28"/>
          <w:szCs w:val="28"/>
        </w:rPr>
        <w:t>№ 463, от 11.09.2019 № 691, от 28.11.2019 № 862, от 13.12.2</w:t>
      </w:r>
      <w:r w:rsidR="00B570A8">
        <w:rPr>
          <w:rFonts w:ascii="Times New Roman" w:hAnsi="Times New Roman"/>
          <w:sz w:val="28"/>
          <w:szCs w:val="28"/>
        </w:rPr>
        <w:t xml:space="preserve">019 № 896, </w:t>
      </w:r>
      <w:r w:rsidR="002D46FD">
        <w:rPr>
          <w:rFonts w:ascii="Times New Roman" w:hAnsi="Times New Roman"/>
          <w:sz w:val="28"/>
          <w:szCs w:val="28"/>
        </w:rPr>
        <w:br/>
      </w:r>
      <w:r w:rsidR="00B570A8">
        <w:rPr>
          <w:rFonts w:ascii="Times New Roman" w:hAnsi="Times New Roman"/>
          <w:sz w:val="28"/>
          <w:szCs w:val="28"/>
        </w:rPr>
        <w:t xml:space="preserve">от 11.02.2020 № 76, </w:t>
      </w:r>
      <w:r w:rsidR="008D223D" w:rsidRPr="003E3E99">
        <w:rPr>
          <w:rFonts w:ascii="Times New Roman" w:hAnsi="Times New Roman"/>
          <w:sz w:val="28"/>
          <w:szCs w:val="28"/>
        </w:rPr>
        <w:t xml:space="preserve">от 10.03.2020 № 111, от 27.04.2020 № 207,от 24.09.2020 </w:t>
      </w:r>
      <w:r w:rsidR="002D46FD">
        <w:rPr>
          <w:rFonts w:ascii="Times New Roman" w:hAnsi="Times New Roman"/>
          <w:sz w:val="28"/>
          <w:szCs w:val="28"/>
        </w:rPr>
        <w:br/>
      </w:r>
      <w:r w:rsidR="008D223D" w:rsidRPr="003E3E99">
        <w:rPr>
          <w:rFonts w:ascii="Times New Roman" w:hAnsi="Times New Roman"/>
          <w:sz w:val="28"/>
          <w:szCs w:val="28"/>
        </w:rPr>
        <w:t>№ 469</w:t>
      </w:r>
      <w:r w:rsidR="008D223D">
        <w:rPr>
          <w:rFonts w:ascii="Times New Roman" w:hAnsi="Times New Roman"/>
          <w:sz w:val="28"/>
          <w:szCs w:val="28"/>
        </w:rPr>
        <w:t xml:space="preserve">, </w:t>
      </w:r>
      <w:r w:rsidR="008D223D" w:rsidRPr="00D01AF5">
        <w:rPr>
          <w:rFonts w:ascii="Times New Roman" w:hAnsi="Times New Roman"/>
          <w:sz w:val="28"/>
          <w:szCs w:val="28"/>
        </w:rPr>
        <w:t>от 30.03.2021 № 176</w:t>
      </w:r>
      <w:r w:rsidR="008D223D" w:rsidRPr="003E3E99">
        <w:rPr>
          <w:rFonts w:ascii="Times New Roman" w:hAnsi="Times New Roman"/>
          <w:sz w:val="28"/>
          <w:szCs w:val="28"/>
        </w:rPr>
        <w:t>)</w:t>
      </w:r>
      <w:r w:rsidR="008D223D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4E34A01D" w14:textId="77777777" w:rsidR="008D223D" w:rsidRDefault="008D223D" w:rsidP="00F9309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1.1. Раздел «Объемы и источники финансирования муниципальной программы» Паспорта муниципальной программы «Развитие образования в муниципальном образовании «Городской округ Ногликский» изложить в следующей редакции:</w:t>
      </w:r>
    </w:p>
    <w:tbl>
      <w:tblPr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9"/>
        <w:gridCol w:w="3052"/>
        <w:gridCol w:w="6030"/>
        <w:gridCol w:w="425"/>
      </w:tblGrid>
      <w:tr w:rsidR="008D223D" w:rsidRPr="002B63B2" w14:paraId="4E34A093" w14:textId="77777777" w:rsidTr="000B2AFA">
        <w:trPr>
          <w:trHeight w:val="7107"/>
        </w:trPr>
        <w:tc>
          <w:tcPr>
            <w:tcW w:w="2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E34A01E" w14:textId="77777777" w:rsidR="008D223D" w:rsidRPr="002B63B2" w:rsidRDefault="008D223D" w:rsidP="00C36611">
            <w:pPr>
              <w:spacing w:after="0" w:line="240" w:lineRule="auto"/>
              <w:ind w:left="-7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A01F" w14:textId="72BEA67C" w:rsidR="00C36611" w:rsidRDefault="008D223D" w:rsidP="00EB17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</w:t>
            </w:r>
            <w:r w:rsidR="00C366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программы</w:t>
            </w:r>
          </w:p>
          <w:p w14:paraId="716DBF8D" w14:textId="6351CE6A" w:rsidR="008D223D" w:rsidRPr="00C36611" w:rsidRDefault="008D223D" w:rsidP="00C3661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A020" w14:textId="53799335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</w:t>
            </w:r>
            <w:r w:rsidR="00C366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нсирования Программы составляет</w:t>
            </w:r>
          </w:p>
          <w:p w14:paraId="4E34A021" w14:textId="0A66C433" w:rsidR="008D223D" w:rsidRPr="002B63B2" w:rsidRDefault="000A0A1F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10 611 349,8</w:t>
            </w:r>
            <w:r w:rsidR="008D223D" w:rsidRPr="00C366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D223D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рублей, в том числе:</w:t>
            </w:r>
          </w:p>
          <w:p w14:paraId="4E34A022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годам реализации:</w:t>
            </w:r>
          </w:p>
          <w:p w14:paraId="4E34A023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547 369,4</w:t>
            </w:r>
          </w:p>
          <w:p w14:paraId="4E34A024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616 058,1</w:t>
            </w:r>
          </w:p>
          <w:p w14:paraId="4E34A025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680 473,5</w:t>
            </w:r>
          </w:p>
          <w:p w14:paraId="4E34A026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780 948,6</w:t>
            </w:r>
          </w:p>
          <w:p w14:paraId="4E34A027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934 672,2</w:t>
            </w:r>
          </w:p>
          <w:p w14:paraId="4E34A028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1 029 205,0</w:t>
            </w:r>
          </w:p>
          <w:p w14:paraId="4E34A029" w14:textId="1E0FC0DA" w:rsidR="008D223D" w:rsidRPr="00C764C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0A0A1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911 743,4</w:t>
            </w:r>
          </w:p>
          <w:p w14:paraId="4E34A02A" w14:textId="3A4CC37C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1 292</w:t>
            </w:r>
            <w:r w:rsidR="003F48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</w:t>
            </w:r>
            <w:r w:rsidR="003F48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3,5</w:t>
            </w:r>
          </w:p>
          <w:p w14:paraId="4E34A02B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49 510,7</w:t>
            </w:r>
          </w:p>
          <w:p w14:paraId="4E34A02C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1 499 036,2</w:t>
            </w:r>
          </w:p>
          <w:p w14:paraId="4E34A02D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1 569 379,2</w:t>
            </w:r>
          </w:p>
          <w:p w14:paraId="4E34A02E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2F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4E34A030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федерального бюджета:</w:t>
            </w:r>
          </w:p>
          <w:p w14:paraId="4E34A031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5B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125 747,8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4E34A032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</w:t>
            </w:r>
          </w:p>
          <w:p w14:paraId="4E34A033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</w:t>
            </w:r>
            <w:proofErr w:type="gramStart"/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  <w:proofErr w:type="gramEnd"/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  <w:p w14:paraId="4E34A034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</w:t>
            </w:r>
          </w:p>
          <w:p w14:paraId="4E34A035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</w:t>
            </w:r>
            <w:proofErr w:type="gramStart"/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  <w:proofErr w:type="gramEnd"/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  <w:p w14:paraId="4E34A036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</w:t>
            </w:r>
          </w:p>
          <w:p w14:paraId="4E34A037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74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088,2</w:t>
            </w:r>
          </w:p>
          <w:p w14:paraId="4E34A038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17 196,9</w:t>
            </w:r>
          </w:p>
          <w:p w14:paraId="4E34A039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17 202,1</w:t>
            </w:r>
          </w:p>
          <w:p w14:paraId="4E34A03A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17 260,6</w:t>
            </w:r>
          </w:p>
          <w:p w14:paraId="4E34A03B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</w:t>
            </w:r>
          </w:p>
          <w:p w14:paraId="4E34A03C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</w:t>
            </w:r>
          </w:p>
          <w:p w14:paraId="4E34A03D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3E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областного бюджета:</w:t>
            </w:r>
          </w:p>
          <w:p w14:paraId="4E34A03F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5B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7 618 764,0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4E34A040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402 119,8</w:t>
            </w:r>
          </w:p>
          <w:p w14:paraId="4E34A041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</w:t>
            </w:r>
            <w:proofErr w:type="gramStart"/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450</w:t>
            </w:r>
            <w:proofErr w:type="gramEnd"/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656,2</w:t>
            </w:r>
          </w:p>
          <w:p w14:paraId="4E34A042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453 532,3</w:t>
            </w:r>
          </w:p>
          <w:p w14:paraId="4E34A043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2018 </w:t>
            </w:r>
            <w:proofErr w:type="gramStart"/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528</w:t>
            </w:r>
            <w:proofErr w:type="gramEnd"/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041,3</w:t>
            </w:r>
          </w:p>
          <w:p w14:paraId="4E34A044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671 012,1</w:t>
            </w:r>
          </w:p>
          <w:p w14:paraId="4E34A045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685 290,5</w:t>
            </w:r>
          </w:p>
          <w:p w14:paraId="4E34A046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653 724,7</w:t>
            </w:r>
          </w:p>
          <w:p w14:paraId="4E34A047" w14:textId="71D32D3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1 077</w:t>
            </w:r>
            <w:r w:rsidR="00946F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</w:t>
            </w:r>
            <w:r w:rsidR="00946F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6,8</w:t>
            </w:r>
          </w:p>
          <w:p w14:paraId="4E34A048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539 153,9</w:t>
            </w:r>
          </w:p>
          <w:p w14:paraId="4E34A049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1 055 683,4</w:t>
            </w:r>
          </w:p>
          <w:p w14:paraId="4E34A04A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1 101 723,0</w:t>
            </w:r>
          </w:p>
          <w:p w14:paraId="4E34A04B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4C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местного бюджета:</w:t>
            </w:r>
          </w:p>
          <w:p w14:paraId="4E34A04D" w14:textId="3A97630A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5B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2 866 </w:t>
            </w:r>
            <w:r w:rsidR="000A0A1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965B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38,</w:t>
            </w:r>
            <w:r w:rsidR="00946F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4E34A04E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145 249,6</w:t>
            </w:r>
          </w:p>
          <w:p w14:paraId="4E34A04F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165 401,9</w:t>
            </w:r>
          </w:p>
          <w:p w14:paraId="4E34A050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226 941,2</w:t>
            </w:r>
          </w:p>
          <w:p w14:paraId="4E34A051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252 907,3</w:t>
            </w:r>
          </w:p>
          <w:p w14:paraId="4E34A052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263 660,1</w:t>
            </w:r>
          </w:p>
          <w:p w14:paraId="4E34A053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269 826,3</w:t>
            </w:r>
          </w:p>
          <w:p w14:paraId="4E34A054" w14:textId="34376130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  <w:r w:rsidR="00946F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0A0A1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46F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1,8</w:t>
            </w:r>
          </w:p>
          <w:p w14:paraId="4E34A055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197 924,6</w:t>
            </w:r>
          </w:p>
          <w:p w14:paraId="4E34A056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193 096,2</w:t>
            </w:r>
          </w:p>
          <w:p w14:paraId="4E34A057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443 352,8</w:t>
            </w:r>
          </w:p>
          <w:p w14:paraId="4E34A058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467 656,2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E34A059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5A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5B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5C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5D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5E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5F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60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61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62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63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64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65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66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67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68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69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6A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6B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6C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6D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6E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6F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70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71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72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73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74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75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76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77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78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79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7A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7B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7C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7D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7E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7F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80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81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82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83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84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85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86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87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88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89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8A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8B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8C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8D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8E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8F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91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4A092" w14:textId="77777777" w:rsidR="008D223D" w:rsidRPr="002B63B2" w:rsidRDefault="008D223D" w:rsidP="00EB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4E34A094" w14:textId="77777777" w:rsidR="008D223D" w:rsidRPr="002B63B2" w:rsidRDefault="008D223D" w:rsidP="00A44F7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lastRenderedPageBreak/>
        <w:t>1.2. Раздел 6 «Ресурсное обеспечение муниципальной Программы» изложить в следующей редакции:</w:t>
      </w:r>
    </w:p>
    <w:p w14:paraId="4E34A096" w14:textId="74168207" w:rsidR="008D223D" w:rsidRPr="002B63B2" w:rsidRDefault="008D223D" w:rsidP="002D46FD">
      <w:pPr>
        <w:pStyle w:val="a8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3B2">
        <w:rPr>
          <w:rFonts w:ascii="Times New Roman" w:hAnsi="Times New Roman"/>
          <w:sz w:val="28"/>
          <w:szCs w:val="28"/>
        </w:rPr>
        <w:t>«6. Ресурсное обеспечение муниципальной Программы</w:t>
      </w:r>
      <w:r w:rsidR="004F4850">
        <w:rPr>
          <w:rFonts w:ascii="Times New Roman" w:hAnsi="Times New Roman"/>
          <w:sz w:val="28"/>
          <w:szCs w:val="28"/>
        </w:rPr>
        <w:t xml:space="preserve"> </w:t>
      </w:r>
      <w:r w:rsidRPr="002B63B2">
        <w:rPr>
          <w:rFonts w:ascii="Times New Roman" w:hAnsi="Times New Roman"/>
          <w:sz w:val="28"/>
          <w:szCs w:val="28"/>
          <w:lang w:eastAsia="ru-RU"/>
        </w:rPr>
        <w:t>Финансирование мероприятий Программы планируется осуществлять за счет средств федерального, областного и муниципального бюджетов, участия в приоритетном проекте «Образование», проекте модернизации образования Сахалинск</w:t>
      </w:r>
      <w:r>
        <w:rPr>
          <w:rFonts w:ascii="Times New Roman" w:hAnsi="Times New Roman"/>
          <w:sz w:val="28"/>
          <w:szCs w:val="28"/>
          <w:lang w:eastAsia="ru-RU"/>
        </w:rPr>
        <w:t>ой области и других источников.</w:t>
      </w:r>
    </w:p>
    <w:p w14:paraId="4E34A097" w14:textId="77777777" w:rsidR="008D223D" w:rsidRPr="002B63B2" w:rsidRDefault="008D223D" w:rsidP="00A44F7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B63B2">
        <w:rPr>
          <w:rFonts w:ascii="Times New Roman" w:hAnsi="Times New Roman"/>
          <w:color w:val="000000"/>
          <w:sz w:val="28"/>
          <w:szCs w:val="28"/>
          <w:lang w:eastAsia="ru-RU"/>
        </w:rPr>
        <w:t>Объем финансирования мероприятий за счет средств бюджетов всех уровней может ежегодно уточняться в соответствии с бюджетом муниципального образования, утверждаемым на соответствующий финансовый год.</w:t>
      </w:r>
    </w:p>
    <w:tbl>
      <w:tblPr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567"/>
        <w:gridCol w:w="1134"/>
        <w:gridCol w:w="1134"/>
        <w:gridCol w:w="1276"/>
        <w:gridCol w:w="1134"/>
        <w:gridCol w:w="1275"/>
        <w:gridCol w:w="1276"/>
      </w:tblGrid>
      <w:tr w:rsidR="008D223D" w:rsidRPr="00E33BA4" w14:paraId="4E34A09B" w14:textId="77777777" w:rsidTr="002D46FD">
        <w:trPr>
          <w:trHeight w:val="433"/>
          <w:jc w:val="center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98" w14:textId="77777777" w:rsidR="008D223D" w:rsidRPr="00C650D9" w:rsidRDefault="008D223D" w:rsidP="00EB170D">
            <w:pPr>
              <w:spacing w:after="0" w:line="240" w:lineRule="auto"/>
              <w:ind w:left="-39" w:firstLine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Источник финансирования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99" w14:textId="77777777" w:rsidR="008D223D" w:rsidRPr="00C650D9" w:rsidRDefault="008D223D" w:rsidP="00EB170D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Ед. изм.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4A09A" w14:textId="77777777" w:rsidR="008D223D" w:rsidRPr="00C650D9" w:rsidRDefault="008D223D" w:rsidP="00EB1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 xml:space="preserve">Объем финансирования </w:t>
            </w:r>
          </w:p>
        </w:tc>
      </w:tr>
      <w:tr w:rsidR="00B36D0C" w:rsidRPr="00E33BA4" w14:paraId="4E34A0AA" w14:textId="77777777" w:rsidTr="000B2AFA">
        <w:trPr>
          <w:trHeight w:val="247"/>
          <w:jc w:val="center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4A09C" w14:textId="77777777" w:rsidR="00B36D0C" w:rsidRPr="00C650D9" w:rsidRDefault="00B36D0C" w:rsidP="00EB170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4A09D" w14:textId="77777777" w:rsidR="00B36D0C" w:rsidRPr="00C650D9" w:rsidRDefault="00B36D0C" w:rsidP="00EB170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9E" w14:textId="77777777" w:rsidR="00B36D0C" w:rsidRPr="00C650D9" w:rsidRDefault="00B36D0C" w:rsidP="00C650D9">
            <w:pPr>
              <w:spacing w:after="0" w:line="240" w:lineRule="auto"/>
              <w:ind w:firstLine="3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9F" w14:textId="77777777" w:rsidR="00B36D0C" w:rsidRPr="00C650D9" w:rsidRDefault="00B36D0C" w:rsidP="00C65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A0" w14:textId="77777777" w:rsidR="00B36D0C" w:rsidRPr="00C650D9" w:rsidRDefault="00B36D0C" w:rsidP="00C65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A1" w14:textId="77777777" w:rsidR="00B36D0C" w:rsidRPr="00C650D9" w:rsidRDefault="00B36D0C" w:rsidP="00C65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A2" w14:textId="77777777" w:rsidR="00B36D0C" w:rsidRPr="00C650D9" w:rsidRDefault="00B36D0C" w:rsidP="00C65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A3" w14:textId="77777777" w:rsidR="00B36D0C" w:rsidRPr="00C650D9" w:rsidRDefault="00B36D0C" w:rsidP="00C65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</w:tr>
      <w:tr w:rsidR="00B36D0C" w:rsidRPr="00E33BA4" w14:paraId="4E34A0BA" w14:textId="77777777" w:rsidTr="000B2AFA">
        <w:trPr>
          <w:trHeight w:val="557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AB" w14:textId="47B98FF9" w:rsidR="00B36D0C" w:rsidRPr="00C650D9" w:rsidRDefault="00B570A8" w:rsidP="00EB170D">
            <w:pPr>
              <w:spacing w:after="0" w:line="240" w:lineRule="auto"/>
              <w:ind w:left="-39" w:firstLine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Местный бюджет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8E93C" w14:textId="32340553" w:rsidR="00F9309F" w:rsidRDefault="00F9309F" w:rsidP="00F9309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тыс.</w:t>
            </w:r>
          </w:p>
          <w:p w14:paraId="4E34A0AD" w14:textId="3EB656FE" w:rsidR="00B36D0C" w:rsidRPr="00C650D9" w:rsidRDefault="00F9309F" w:rsidP="00F9309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AE" w14:textId="28A6C055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145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249,6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AF" w14:textId="383805C3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165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401,9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B0" w14:textId="145A1D93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226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941,2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B1" w14:textId="140F9A7E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252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907,3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B2" w14:textId="04052144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263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660,1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B3" w14:textId="5E51D27E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269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826,3</w:t>
            </w:r>
          </w:p>
        </w:tc>
      </w:tr>
      <w:tr w:rsidR="00B36D0C" w:rsidRPr="00E33BA4" w14:paraId="4E34A0C9" w14:textId="77777777" w:rsidTr="000B2AFA">
        <w:trPr>
          <w:trHeight w:val="691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BB" w14:textId="77777777" w:rsidR="00B36D0C" w:rsidRPr="00C650D9" w:rsidRDefault="00B36D0C" w:rsidP="00EB170D">
            <w:pPr>
              <w:spacing w:after="0" w:line="240" w:lineRule="auto"/>
              <w:ind w:left="-39" w:firstLine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4A0BC" w14:textId="77777777" w:rsidR="00B36D0C" w:rsidRPr="00C650D9" w:rsidRDefault="00B36D0C" w:rsidP="00EB170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BD" w14:textId="05E12074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402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119,8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BE" w14:textId="5841EA7F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450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656,2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BF" w14:textId="602D56E9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453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532,3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C0" w14:textId="35A67E09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528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041,3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C1" w14:textId="53D9D9FC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671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012,1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C2" w14:textId="43C1010B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685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290,5</w:t>
            </w:r>
          </w:p>
        </w:tc>
      </w:tr>
      <w:tr w:rsidR="00B36D0C" w:rsidRPr="00E33BA4" w14:paraId="4E34A0D8" w14:textId="77777777" w:rsidTr="000B2AFA">
        <w:trPr>
          <w:trHeight w:val="461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CA" w14:textId="77777777" w:rsidR="00B36D0C" w:rsidRPr="00C650D9" w:rsidRDefault="00B36D0C" w:rsidP="00EB170D">
            <w:pPr>
              <w:spacing w:after="0" w:line="240" w:lineRule="auto"/>
              <w:ind w:left="-39" w:firstLine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4A0CB" w14:textId="77777777" w:rsidR="00B36D0C" w:rsidRPr="00C650D9" w:rsidRDefault="00B36D0C" w:rsidP="00EB170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CC" w14:textId="77777777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CD" w14:textId="77777777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CE" w14:textId="77777777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CF" w14:textId="77777777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D0" w14:textId="77777777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D1" w14:textId="4F351DB1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74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088,2</w:t>
            </w:r>
          </w:p>
        </w:tc>
      </w:tr>
      <w:tr w:rsidR="00B36D0C" w:rsidRPr="00E33BA4" w14:paraId="4E34A0E8" w14:textId="77777777" w:rsidTr="000B2AFA">
        <w:trPr>
          <w:trHeight w:val="503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D9" w14:textId="77777777" w:rsidR="00B36D0C" w:rsidRPr="00C650D9" w:rsidRDefault="00B36D0C" w:rsidP="00EB170D">
            <w:pPr>
              <w:spacing w:after="0" w:line="240" w:lineRule="auto"/>
              <w:ind w:left="-39" w:firstLine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4A0DA" w14:textId="77777777" w:rsidR="00B36D0C" w:rsidRPr="00C650D9" w:rsidRDefault="00B36D0C" w:rsidP="006C4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4" w:right="-108" w:firstLine="567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DB" w14:textId="3E816A8B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547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369,4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DC" w14:textId="73CDF01C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616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058,1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DD" w14:textId="466BFF90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680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473,5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DE" w14:textId="4F3DE3D4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780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948,6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DF" w14:textId="678C7FCC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934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672,2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34A0E0" w14:textId="09F2A9E2" w:rsidR="00B36D0C" w:rsidRPr="00C650D9" w:rsidRDefault="00B36D0C" w:rsidP="00E33B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650D9">
              <w:rPr>
                <w:rFonts w:ascii="Times New Roman" w:eastAsia="Times New Roman" w:hAnsi="Times New Roman"/>
                <w:lang w:eastAsia="ru-RU"/>
              </w:rPr>
              <w:t>1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029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> </w:t>
            </w:r>
            <w:r w:rsidRPr="00C650D9">
              <w:rPr>
                <w:rFonts w:ascii="Times New Roman" w:eastAsia="Times New Roman" w:hAnsi="Times New Roman"/>
                <w:lang w:eastAsia="ru-RU"/>
              </w:rPr>
              <w:t>205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</w:tr>
    </w:tbl>
    <w:p w14:paraId="4E34A0E9" w14:textId="5F455DEF" w:rsidR="008D223D" w:rsidRDefault="008D223D" w:rsidP="008D223D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300303" w14:textId="77777777" w:rsidR="000B2AFA" w:rsidRDefault="000B2AFA" w:rsidP="008D223D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567"/>
        <w:gridCol w:w="1134"/>
        <w:gridCol w:w="1276"/>
        <w:gridCol w:w="1134"/>
        <w:gridCol w:w="1276"/>
        <w:gridCol w:w="1275"/>
        <w:gridCol w:w="1418"/>
        <w:gridCol w:w="283"/>
      </w:tblGrid>
      <w:tr w:rsidR="00B36D0C" w:rsidRPr="00E33BA4" w14:paraId="191BE98A" w14:textId="77777777" w:rsidTr="000F0849">
        <w:trPr>
          <w:gridAfter w:val="1"/>
          <w:wAfter w:w="283" w:type="dxa"/>
          <w:trHeight w:val="433"/>
          <w:jc w:val="center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9E7F59" w14:textId="77777777" w:rsidR="00B36D0C" w:rsidRPr="00B36D0C" w:rsidRDefault="00B36D0C" w:rsidP="00C52F5A">
            <w:pPr>
              <w:spacing w:after="0" w:line="240" w:lineRule="auto"/>
              <w:ind w:left="-39" w:firstLine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88422B" w14:textId="77777777" w:rsidR="00B36D0C" w:rsidRPr="00B36D0C" w:rsidRDefault="00B36D0C" w:rsidP="00C52F5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Ед. изм.</w:t>
            </w:r>
          </w:p>
        </w:tc>
        <w:tc>
          <w:tcPr>
            <w:tcW w:w="75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5F2504" w14:textId="77777777" w:rsidR="00B36D0C" w:rsidRPr="00B36D0C" w:rsidRDefault="00B36D0C" w:rsidP="00C52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 xml:space="preserve">Объем финансирования </w:t>
            </w:r>
          </w:p>
        </w:tc>
      </w:tr>
      <w:tr w:rsidR="00C36611" w:rsidRPr="00E33BA4" w14:paraId="2849046B" w14:textId="77777777" w:rsidTr="000B2AFA">
        <w:trPr>
          <w:gridAfter w:val="1"/>
          <w:wAfter w:w="283" w:type="dxa"/>
          <w:trHeight w:val="280"/>
          <w:jc w:val="center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B19F0" w14:textId="77777777" w:rsidR="00B36D0C" w:rsidRPr="00B36D0C" w:rsidRDefault="00B36D0C" w:rsidP="00C52F5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EFEFB" w14:textId="77777777" w:rsidR="00B36D0C" w:rsidRPr="00B36D0C" w:rsidRDefault="00B36D0C" w:rsidP="00C52F5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1392460" w14:textId="77777777" w:rsidR="00B36D0C" w:rsidRPr="00B36D0C" w:rsidRDefault="00B36D0C" w:rsidP="00B36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28354181" w14:textId="77777777" w:rsidR="00B36D0C" w:rsidRPr="00B36D0C" w:rsidRDefault="00B36D0C" w:rsidP="00B36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E1EC868" w14:textId="77777777" w:rsidR="00B36D0C" w:rsidRPr="00B36D0C" w:rsidRDefault="00B36D0C" w:rsidP="00B36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1DFB0FC1" w14:textId="77777777" w:rsidR="00B36D0C" w:rsidRPr="00B36D0C" w:rsidRDefault="00B36D0C" w:rsidP="00B36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3982E03" w14:textId="77777777" w:rsidR="00B36D0C" w:rsidRPr="00B36D0C" w:rsidRDefault="00B36D0C" w:rsidP="00B36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14:paraId="402A0D32" w14:textId="77777777" w:rsidR="00B36D0C" w:rsidRPr="00B36D0C" w:rsidRDefault="00B36D0C" w:rsidP="00B36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</w:tr>
      <w:tr w:rsidR="00C36611" w:rsidRPr="00E33BA4" w14:paraId="6BE223F1" w14:textId="77777777" w:rsidTr="000F0849">
        <w:trPr>
          <w:gridAfter w:val="1"/>
          <w:wAfter w:w="283" w:type="dxa"/>
          <w:trHeight w:val="557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3B3AC4" w14:textId="7B5B780F" w:rsidR="00B36D0C" w:rsidRPr="00B36D0C" w:rsidRDefault="00B570A8" w:rsidP="00C52F5A">
            <w:pPr>
              <w:spacing w:after="0" w:line="240" w:lineRule="auto"/>
              <w:ind w:left="-39" w:firstLine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Местный бюджет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D194D" w14:textId="6A6ABF62" w:rsidR="00F9309F" w:rsidRDefault="00F9309F" w:rsidP="00F9309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тыс.</w:t>
            </w:r>
          </w:p>
          <w:p w14:paraId="48E54186" w14:textId="6B1EBC00" w:rsidR="00B36D0C" w:rsidRPr="00B36D0C" w:rsidRDefault="00F9309F" w:rsidP="00F9309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48DADEF" w14:textId="2B8F61C9" w:rsidR="00B36D0C" w:rsidRPr="00B36D0C" w:rsidRDefault="00B36D0C" w:rsidP="00C52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36D0C">
              <w:rPr>
                <w:rFonts w:ascii="Times New Roman" w:hAnsi="Times New Roman"/>
                <w:color w:val="000000"/>
              </w:rPr>
              <w:t>240</w:t>
            </w:r>
            <w:r w:rsidR="00C650D9">
              <w:rPr>
                <w:rFonts w:ascii="Times New Roman" w:hAnsi="Times New Roman"/>
                <w:color w:val="000000"/>
              </w:rPr>
              <w:t xml:space="preserve"> </w:t>
            </w:r>
            <w:r w:rsidRPr="00B36D0C">
              <w:rPr>
                <w:rFonts w:ascii="Times New Roman" w:hAnsi="Times New Roman"/>
                <w:color w:val="000000"/>
              </w:rPr>
              <w:t>821,8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A569618" w14:textId="36A73363" w:rsidR="00B36D0C" w:rsidRPr="00B36D0C" w:rsidRDefault="00B36D0C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hAnsi="Times New Roman"/>
                <w:color w:val="000000"/>
              </w:rPr>
              <w:t>197</w:t>
            </w:r>
            <w:r w:rsidR="00C650D9">
              <w:rPr>
                <w:rFonts w:ascii="Times New Roman" w:hAnsi="Times New Roman"/>
                <w:color w:val="000000"/>
              </w:rPr>
              <w:t xml:space="preserve"> </w:t>
            </w:r>
            <w:r w:rsidRPr="00B36D0C">
              <w:rPr>
                <w:rFonts w:ascii="Times New Roman" w:hAnsi="Times New Roman"/>
                <w:color w:val="000000"/>
              </w:rPr>
              <w:t>924,6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6C902B0" w14:textId="7C86E78A" w:rsidR="00B36D0C" w:rsidRPr="00B36D0C" w:rsidRDefault="00B36D0C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hAnsi="Times New Roman"/>
                <w:color w:val="000000"/>
              </w:rPr>
              <w:t>193</w:t>
            </w:r>
            <w:r w:rsidR="00C650D9">
              <w:rPr>
                <w:rFonts w:ascii="Times New Roman" w:hAnsi="Times New Roman"/>
                <w:color w:val="000000"/>
              </w:rPr>
              <w:t xml:space="preserve"> </w:t>
            </w:r>
            <w:r w:rsidRPr="00B36D0C">
              <w:rPr>
                <w:rFonts w:ascii="Times New Roman" w:hAnsi="Times New Roman"/>
                <w:color w:val="000000"/>
              </w:rPr>
              <w:t>096,2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8791066" w14:textId="5E6D8B8C" w:rsidR="00B36D0C" w:rsidRPr="00B36D0C" w:rsidRDefault="00B36D0C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hAnsi="Times New Roman"/>
                <w:color w:val="000000"/>
              </w:rPr>
              <w:t>443</w:t>
            </w:r>
            <w:r w:rsidR="00C650D9">
              <w:rPr>
                <w:rFonts w:ascii="Times New Roman" w:hAnsi="Times New Roman"/>
                <w:color w:val="000000"/>
              </w:rPr>
              <w:t xml:space="preserve"> </w:t>
            </w:r>
            <w:r w:rsidRPr="00B36D0C">
              <w:rPr>
                <w:rFonts w:ascii="Times New Roman" w:hAnsi="Times New Roman"/>
                <w:color w:val="000000"/>
              </w:rPr>
              <w:t>352,8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776F98F" w14:textId="6412A1A2" w:rsidR="00B36D0C" w:rsidRPr="00B36D0C" w:rsidRDefault="00B36D0C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hAnsi="Times New Roman"/>
                <w:color w:val="000000"/>
              </w:rPr>
              <w:t>467</w:t>
            </w:r>
            <w:r w:rsidR="00C650D9">
              <w:rPr>
                <w:rFonts w:ascii="Times New Roman" w:hAnsi="Times New Roman"/>
                <w:color w:val="000000"/>
              </w:rPr>
              <w:t xml:space="preserve"> </w:t>
            </w:r>
            <w:r w:rsidRPr="00B36D0C">
              <w:rPr>
                <w:rFonts w:ascii="Times New Roman" w:hAnsi="Times New Roman"/>
                <w:color w:val="000000"/>
              </w:rPr>
              <w:t>656,2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A50E15A" w14:textId="560B1037" w:rsidR="00B36D0C" w:rsidRPr="00B36D0C" w:rsidRDefault="00B36D0C" w:rsidP="00C52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2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36D0C">
              <w:rPr>
                <w:rFonts w:ascii="Times New Roman" w:eastAsia="Times New Roman" w:hAnsi="Times New Roman"/>
                <w:lang w:eastAsia="ru-RU"/>
              </w:rPr>
              <w:t>866</w:t>
            </w:r>
            <w:r w:rsidR="00C650D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36D0C">
              <w:rPr>
                <w:rFonts w:ascii="Times New Roman" w:eastAsia="Times New Roman" w:hAnsi="Times New Roman"/>
                <w:lang w:eastAsia="ru-RU"/>
              </w:rPr>
              <w:t>838,0</w:t>
            </w:r>
          </w:p>
        </w:tc>
      </w:tr>
      <w:tr w:rsidR="00C36611" w:rsidRPr="00E33BA4" w14:paraId="251FE43C" w14:textId="77777777" w:rsidTr="000F0849">
        <w:trPr>
          <w:gridAfter w:val="1"/>
          <w:wAfter w:w="283" w:type="dxa"/>
          <w:trHeight w:val="691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89C41E" w14:textId="77777777" w:rsidR="00B36D0C" w:rsidRPr="00B36D0C" w:rsidRDefault="00B36D0C" w:rsidP="00C52F5A">
            <w:pPr>
              <w:spacing w:after="0" w:line="240" w:lineRule="auto"/>
              <w:ind w:left="-39" w:firstLine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Областной бюджет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59E93" w14:textId="77777777" w:rsidR="00B36D0C" w:rsidRPr="00B36D0C" w:rsidRDefault="00B36D0C" w:rsidP="00C52F5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DD5CF9D" w14:textId="476B2EDD" w:rsidR="00B36D0C" w:rsidRPr="00B36D0C" w:rsidRDefault="00B36D0C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hAnsi="Times New Roman"/>
                <w:color w:val="000000"/>
              </w:rPr>
              <w:t>653</w:t>
            </w:r>
            <w:r w:rsidR="00C650D9">
              <w:rPr>
                <w:rFonts w:ascii="Times New Roman" w:hAnsi="Times New Roman"/>
                <w:color w:val="000000"/>
              </w:rPr>
              <w:t xml:space="preserve"> </w:t>
            </w:r>
            <w:r w:rsidRPr="00B36D0C">
              <w:rPr>
                <w:rFonts w:ascii="Times New Roman" w:hAnsi="Times New Roman"/>
                <w:color w:val="000000"/>
              </w:rPr>
              <w:t>724,7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E8A632B" w14:textId="77777777" w:rsidR="00B36D0C" w:rsidRPr="00B36D0C" w:rsidRDefault="00B36D0C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1 077 826,8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E0B5E1B" w14:textId="0179ECC5" w:rsidR="00B36D0C" w:rsidRPr="00B36D0C" w:rsidRDefault="00B36D0C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hAnsi="Times New Roman"/>
                <w:color w:val="000000"/>
              </w:rPr>
              <w:t>539</w:t>
            </w:r>
            <w:r w:rsidR="00C650D9">
              <w:rPr>
                <w:rFonts w:ascii="Times New Roman" w:hAnsi="Times New Roman"/>
                <w:color w:val="000000"/>
              </w:rPr>
              <w:t xml:space="preserve"> </w:t>
            </w:r>
            <w:r w:rsidRPr="00B36D0C">
              <w:rPr>
                <w:rFonts w:ascii="Times New Roman" w:hAnsi="Times New Roman"/>
                <w:color w:val="000000"/>
              </w:rPr>
              <w:t>153,9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5262AD2" w14:textId="77777777" w:rsidR="00B36D0C" w:rsidRPr="00B36D0C" w:rsidRDefault="00B36D0C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1 055 683,4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4457B40" w14:textId="47D4F12D" w:rsidR="00B36D0C" w:rsidRPr="00B36D0C" w:rsidRDefault="00B36D0C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hAnsi="Times New Roman"/>
                <w:color w:val="000000"/>
              </w:rPr>
              <w:t>1</w:t>
            </w:r>
            <w:r w:rsidR="00C650D9">
              <w:rPr>
                <w:rFonts w:ascii="Times New Roman" w:hAnsi="Times New Roman"/>
                <w:color w:val="000000"/>
              </w:rPr>
              <w:t xml:space="preserve"> </w:t>
            </w:r>
            <w:r w:rsidRPr="00B36D0C">
              <w:rPr>
                <w:rFonts w:ascii="Times New Roman" w:hAnsi="Times New Roman"/>
                <w:color w:val="000000"/>
              </w:rPr>
              <w:t>101</w:t>
            </w:r>
            <w:r w:rsidR="00C650D9">
              <w:rPr>
                <w:rFonts w:ascii="Times New Roman" w:hAnsi="Times New Roman"/>
                <w:color w:val="000000"/>
              </w:rPr>
              <w:t> </w:t>
            </w:r>
            <w:r w:rsidRPr="00B36D0C">
              <w:rPr>
                <w:rFonts w:ascii="Times New Roman" w:hAnsi="Times New Roman"/>
                <w:color w:val="000000"/>
              </w:rPr>
              <w:t>723</w:t>
            </w:r>
            <w:r w:rsidR="00C650D9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8963299" w14:textId="77777777" w:rsidR="00B36D0C" w:rsidRPr="00B36D0C" w:rsidRDefault="00B36D0C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7 618 764,0</w:t>
            </w:r>
          </w:p>
        </w:tc>
      </w:tr>
      <w:tr w:rsidR="00C36611" w:rsidRPr="00E33BA4" w14:paraId="55E43C83" w14:textId="77777777" w:rsidTr="000F0849">
        <w:trPr>
          <w:gridAfter w:val="1"/>
          <w:wAfter w:w="283" w:type="dxa"/>
          <w:trHeight w:val="7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83A4AB" w14:textId="77777777" w:rsidR="00B36D0C" w:rsidRPr="00B36D0C" w:rsidRDefault="00B36D0C" w:rsidP="00C52F5A">
            <w:pPr>
              <w:spacing w:after="0" w:line="240" w:lineRule="auto"/>
              <w:ind w:left="-39" w:firstLine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Федеральный бюджет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109E9" w14:textId="77777777" w:rsidR="00B36D0C" w:rsidRPr="00B36D0C" w:rsidRDefault="00B36D0C" w:rsidP="00C52F5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9DD2CA2" w14:textId="75F19C37" w:rsidR="00B36D0C" w:rsidRPr="00B36D0C" w:rsidRDefault="00B36D0C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hAnsi="Times New Roman"/>
                <w:color w:val="000000"/>
              </w:rPr>
              <w:t>17</w:t>
            </w:r>
            <w:r w:rsidR="00C650D9">
              <w:rPr>
                <w:rFonts w:ascii="Times New Roman" w:hAnsi="Times New Roman"/>
                <w:color w:val="000000"/>
              </w:rPr>
              <w:t xml:space="preserve"> </w:t>
            </w:r>
            <w:r w:rsidRPr="00B36D0C">
              <w:rPr>
                <w:rFonts w:ascii="Times New Roman" w:hAnsi="Times New Roman"/>
                <w:color w:val="000000"/>
              </w:rPr>
              <w:t>196,9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505F356" w14:textId="5102D234" w:rsidR="00B36D0C" w:rsidRPr="00B36D0C" w:rsidRDefault="00B36D0C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hAnsi="Times New Roman"/>
                <w:color w:val="000000"/>
              </w:rPr>
              <w:t>17</w:t>
            </w:r>
            <w:r w:rsidR="00C650D9">
              <w:rPr>
                <w:rFonts w:ascii="Times New Roman" w:hAnsi="Times New Roman"/>
                <w:color w:val="000000"/>
              </w:rPr>
              <w:t xml:space="preserve"> </w:t>
            </w:r>
            <w:r w:rsidRPr="00B36D0C">
              <w:rPr>
                <w:rFonts w:ascii="Times New Roman" w:hAnsi="Times New Roman"/>
                <w:color w:val="000000"/>
              </w:rPr>
              <w:t>202,1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054CB5C" w14:textId="74470834" w:rsidR="00B36D0C" w:rsidRPr="00B36D0C" w:rsidRDefault="00B36D0C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hAnsi="Times New Roman"/>
                <w:color w:val="000000"/>
              </w:rPr>
              <w:t>17</w:t>
            </w:r>
            <w:r w:rsidR="00C650D9">
              <w:rPr>
                <w:rFonts w:ascii="Times New Roman" w:hAnsi="Times New Roman"/>
                <w:color w:val="000000"/>
              </w:rPr>
              <w:t xml:space="preserve"> </w:t>
            </w:r>
            <w:r w:rsidRPr="00B36D0C">
              <w:rPr>
                <w:rFonts w:ascii="Times New Roman" w:hAnsi="Times New Roman"/>
                <w:color w:val="000000"/>
              </w:rPr>
              <w:t>260,6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00A6D33" w14:textId="77777777" w:rsidR="00B36D0C" w:rsidRPr="00B36D0C" w:rsidRDefault="00B36D0C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B0C2322" w14:textId="77777777" w:rsidR="00B36D0C" w:rsidRPr="00B36D0C" w:rsidRDefault="00B36D0C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AC8E84" w14:textId="77777777" w:rsidR="00B36D0C" w:rsidRPr="00B36D0C" w:rsidRDefault="00B36D0C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125 747,8</w:t>
            </w:r>
          </w:p>
        </w:tc>
      </w:tr>
      <w:tr w:rsidR="000F0849" w:rsidRPr="004F4850" w14:paraId="5CB1AD2C" w14:textId="7BFF86A1" w:rsidTr="000F0849">
        <w:trPr>
          <w:trHeight w:val="503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FF2506C" w14:textId="77777777" w:rsidR="000F0849" w:rsidRPr="00B36D0C" w:rsidRDefault="000F0849" w:rsidP="00C52F5A">
            <w:pPr>
              <w:spacing w:after="0" w:line="240" w:lineRule="auto"/>
              <w:ind w:left="-39" w:firstLine="3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4091C" w14:textId="77777777" w:rsidR="000F0849" w:rsidRPr="00B36D0C" w:rsidRDefault="000F0849" w:rsidP="00C52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37F529E" w14:textId="77777777" w:rsidR="000F0849" w:rsidRPr="00B36D0C" w:rsidRDefault="000F0849" w:rsidP="00C52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911 74</w:t>
            </w:r>
            <w:r w:rsidRPr="00B36D0C">
              <w:rPr>
                <w:rFonts w:ascii="Times New Roman" w:eastAsia="Times New Roman" w:hAnsi="Times New Roman"/>
                <w:lang w:val="en-US" w:eastAsia="ru-RU"/>
              </w:rPr>
              <w:t>3</w:t>
            </w:r>
            <w:r w:rsidRPr="00B36D0C">
              <w:rPr>
                <w:rFonts w:ascii="Times New Roman" w:eastAsia="Times New Roman" w:hAnsi="Times New Roman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6916180" w14:textId="77777777" w:rsidR="000F0849" w:rsidRPr="00B36D0C" w:rsidRDefault="000F0849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1 292 953,5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25626C5" w14:textId="3D7CEC6D" w:rsidR="000F0849" w:rsidRPr="00B36D0C" w:rsidRDefault="000F0849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hAnsi="Times New Roman"/>
                <w:color w:val="000000"/>
              </w:rPr>
              <w:t>749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B36D0C">
              <w:rPr>
                <w:rFonts w:ascii="Times New Roman" w:hAnsi="Times New Roman"/>
                <w:color w:val="000000"/>
              </w:rPr>
              <w:t>510,7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E1A210B" w14:textId="77777777" w:rsidR="000F0849" w:rsidRPr="00B36D0C" w:rsidRDefault="000F0849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1 499 036,2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7275CB" w14:textId="77777777" w:rsidR="000F0849" w:rsidRPr="00B36D0C" w:rsidRDefault="000F0849" w:rsidP="00C52F5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6D0C">
              <w:rPr>
                <w:rFonts w:ascii="Times New Roman" w:eastAsia="Times New Roman" w:hAnsi="Times New Roman"/>
                <w:lang w:eastAsia="ru-RU"/>
              </w:rPr>
              <w:t>1 569 379,2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11DBB92" w14:textId="34D31FD6" w:rsidR="000F0849" w:rsidRPr="004F4850" w:rsidRDefault="000F0849" w:rsidP="00C52F5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F4850">
              <w:rPr>
                <w:rFonts w:ascii="Times New Roman" w:eastAsia="Times New Roman" w:hAnsi="Times New Roman"/>
                <w:lang w:eastAsia="ru-RU"/>
              </w:rPr>
              <w:t>10 611 349,8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FFFFF"/>
          </w:tcPr>
          <w:p w14:paraId="14DCB7B1" w14:textId="24C78CEA" w:rsidR="000F0849" w:rsidRPr="004F4850" w:rsidRDefault="000F0849" w:rsidP="000F0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»</w:t>
            </w:r>
          </w:p>
        </w:tc>
      </w:tr>
    </w:tbl>
    <w:p w14:paraId="4E34A0EA" w14:textId="41EA8AA8" w:rsidR="008D223D" w:rsidRDefault="004F4850" w:rsidP="00A44F7B">
      <w:pPr>
        <w:pStyle w:val="a8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8D223D">
        <w:rPr>
          <w:rFonts w:ascii="Times New Roman" w:hAnsi="Times New Roman"/>
          <w:sz w:val="28"/>
          <w:szCs w:val="28"/>
        </w:rPr>
        <w:t>Приложение 3 «П</w:t>
      </w:r>
      <w:r w:rsidR="008D223D" w:rsidRPr="009D1F5A">
        <w:rPr>
          <w:rFonts w:ascii="Times New Roman" w:hAnsi="Times New Roman"/>
          <w:sz w:val="28"/>
          <w:szCs w:val="28"/>
        </w:rPr>
        <w:t>еречень программных мероприятий муниципальной</w:t>
      </w:r>
      <w:r w:rsidR="008D223D">
        <w:rPr>
          <w:rFonts w:ascii="Times New Roman" w:hAnsi="Times New Roman"/>
          <w:sz w:val="28"/>
          <w:szCs w:val="28"/>
        </w:rPr>
        <w:t xml:space="preserve"> </w:t>
      </w:r>
      <w:r w:rsidR="008D223D" w:rsidRPr="009D1F5A">
        <w:rPr>
          <w:rFonts w:ascii="Times New Roman" w:hAnsi="Times New Roman"/>
          <w:sz w:val="28"/>
          <w:szCs w:val="28"/>
        </w:rPr>
        <w:t xml:space="preserve">программы </w:t>
      </w:r>
      <w:r w:rsidR="008D223D">
        <w:rPr>
          <w:rFonts w:ascii="Times New Roman" w:hAnsi="Times New Roman"/>
          <w:sz w:val="28"/>
          <w:szCs w:val="28"/>
        </w:rPr>
        <w:t>«Р</w:t>
      </w:r>
      <w:r w:rsidR="008D223D" w:rsidRPr="009D1F5A">
        <w:rPr>
          <w:rFonts w:ascii="Times New Roman" w:hAnsi="Times New Roman"/>
          <w:sz w:val="28"/>
          <w:szCs w:val="28"/>
        </w:rPr>
        <w:t xml:space="preserve">азвитие образования в муниципальном образовании </w:t>
      </w:r>
      <w:r w:rsidR="008D223D">
        <w:rPr>
          <w:rFonts w:ascii="Times New Roman" w:hAnsi="Times New Roman"/>
          <w:sz w:val="28"/>
          <w:szCs w:val="28"/>
        </w:rPr>
        <w:t>«Г</w:t>
      </w:r>
      <w:r w:rsidR="008D223D" w:rsidRPr="009D1F5A">
        <w:rPr>
          <w:rFonts w:ascii="Times New Roman" w:hAnsi="Times New Roman"/>
          <w:sz w:val="28"/>
          <w:szCs w:val="28"/>
        </w:rPr>
        <w:t xml:space="preserve">ородской округ </w:t>
      </w:r>
      <w:r w:rsidR="008D223D">
        <w:rPr>
          <w:rFonts w:ascii="Times New Roman" w:hAnsi="Times New Roman"/>
          <w:sz w:val="28"/>
          <w:szCs w:val="28"/>
        </w:rPr>
        <w:t>Н</w:t>
      </w:r>
      <w:r w:rsidR="008D223D" w:rsidRPr="009D1F5A">
        <w:rPr>
          <w:rFonts w:ascii="Times New Roman" w:hAnsi="Times New Roman"/>
          <w:sz w:val="28"/>
          <w:szCs w:val="28"/>
        </w:rPr>
        <w:t>огликский</w:t>
      </w:r>
      <w:r w:rsidR="008D223D">
        <w:rPr>
          <w:rFonts w:ascii="Times New Roman" w:hAnsi="Times New Roman"/>
          <w:sz w:val="28"/>
          <w:szCs w:val="28"/>
        </w:rPr>
        <w:t>» к муниципальной программе изложить в новой редакции (прилагается).</w:t>
      </w:r>
    </w:p>
    <w:p w14:paraId="4E34A0EB" w14:textId="1073E097" w:rsidR="008D223D" w:rsidRPr="004F4850" w:rsidRDefault="004F4850" w:rsidP="00A44F7B">
      <w:pPr>
        <w:suppressAutoHyphens/>
        <w:spacing w:after="0" w:line="240" w:lineRule="auto"/>
        <w:ind w:right="50" w:firstLine="709"/>
        <w:jc w:val="both"/>
        <w:rPr>
          <w:rFonts w:ascii="Times New Roman" w:hAnsi="Times New Roman"/>
          <w:sz w:val="28"/>
          <w:szCs w:val="28"/>
        </w:rPr>
      </w:pPr>
      <w:r w:rsidRPr="004F4850">
        <w:rPr>
          <w:rFonts w:ascii="Times New Roman" w:hAnsi="Times New Roman"/>
          <w:sz w:val="28"/>
          <w:szCs w:val="28"/>
        </w:rPr>
        <w:t>2</w:t>
      </w:r>
      <w:r w:rsidR="000F0849">
        <w:rPr>
          <w:rFonts w:ascii="Times New Roman" w:hAnsi="Times New Roman"/>
          <w:sz w:val="28"/>
          <w:szCs w:val="28"/>
        </w:rPr>
        <w:t>.</w:t>
      </w:r>
      <w:r w:rsidRPr="004F4850">
        <w:rPr>
          <w:rFonts w:ascii="Times New Roman" w:hAnsi="Times New Roman"/>
          <w:sz w:val="28"/>
          <w:szCs w:val="28"/>
        </w:rPr>
        <w:t xml:space="preserve"> </w:t>
      </w:r>
      <w:r w:rsidR="008D223D" w:rsidRPr="004F4850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F9309F" w:rsidRPr="004F4850"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="008D223D" w:rsidRPr="004F4850">
        <w:rPr>
          <w:rFonts w:ascii="Times New Roman" w:hAnsi="Times New Roman"/>
          <w:sz w:val="28"/>
          <w:szCs w:val="28"/>
        </w:rPr>
        <w:t>«Интернет».</w:t>
      </w:r>
    </w:p>
    <w:p w14:paraId="4E34A0EC" w14:textId="77777777" w:rsidR="008D223D" w:rsidRDefault="008D223D" w:rsidP="00A44F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34A0ED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34A0E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E34A0F0" w14:textId="4EEF7AF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4F4850">
        <w:rPr>
          <w:rFonts w:ascii="Times New Roman" w:hAnsi="Times New Roman"/>
          <w:sz w:val="28"/>
          <w:szCs w:val="28"/>
        </w:rPr>
        <w:t xml:space="preserve">ой округ </w:t>
      </w:r>
      <w:proofErr w:type="gramStart"/>
      <w:r w:rsidR="004F4850">
        <w:rPr>
          <w:rFonts w:ascii="Times New Roman" w:hAnsi="Times New Roman"/>
          <w:sz w:val="28"/>
          <w:szCs w:val="28"/>
        </w:rPr>
        <w:t>Ногликский»</w:t>
      </w:r>
      <w:r w:rsidR="004F4850">
        <w:rPr>
          <w:rFonts w:ascii="Times New Roman" w:hAnsi="Times New Roman"/>
          <w:sz w:val="28"/>
          <w:szCs w:val="28"/>
        </w:rPr>
        <w:tab/>
      </w:r>
      <w:proofErr w:type="gramEnd"/>
      <w:r w:rsidR="004F4850">
        <w:rPr>
          <w:rFonts w:ascii="Times New Roman" w:hAnsi="Times New Roman"/>
          <w:sz w:val="28"/>
          <w:szCs w:val="28"/>
        </w:rPr>
        <w:tab/>
      </w:r>
      <w:r w:rsidR="004F4850">
        <w:rPr>
          <w:rFonts w:ascii="Times New Roman" w:hAnsi="Times New Roman"/>
          <w:sz w:val="28"/>
          <w:szCs w:val="28"/>
        </w:rPr>
        <w:tab/>
      </w:r>
      <w:r w:rsidR="004F4850">
        <w:rPr>
          <w:rFonts w:ascii="Times New Roman" w:hAnsi="Times New Roman"/>
          <w:sz w:val="28"/>
          <w:szCs w:val="28"/>
        </w:rPr>
        <w:tab/>
      </w:r>
      <w:r w:rsidR="004F4850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4F4850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2D46FD">
      <w:headerReference w:type="default" r:id="rId8"/>
      <w:pgSz w:w="11906" w:h="16838"/>
      <w:pgMar w:top="1134" w:right="851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4A0F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E34A0F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4A0F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E34A0F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90427"/>
      <w:docPartObj>
        <w:docPartGallery w:val="Page Numbers (Top of Page)"/>
        <w:docPartUnique/>
      </w:docPartObj>
    </w:sdtPr>
    <w:sdtEndPr/>
    <w:sdtContent>
      <w:p w14:paraId="7CCA5367" w14:textId="73012FEC" w:rsidR="00F9309F" w:rsidRDefault="00F930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294">
          <w:rPr>
            <w:noProof/>
          </w:rPr>
          <w:t>4</w:t>
        </w:r>
        <w:r>
          <w:fldChar w:fldCharType="end"/>
        </w:r>
      </w:p>
    </w:sdtContent>
  </w:sdt>
  <w:p w14:paraId="2F5C47CD" w14:textId="77777777" w:rsidR="00F9309F" w:rsidRDefault="00F9309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769B3"/>
    <w:multiLevelType w:val="multilevel"/>
    <w:tmpl w:val="5BE8671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3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/>
      </w:rPr>
    </w:lvl>
  </w:abstractNum>
  <w:abstractNum w:abstractNumId="1">
    <w:nsid w:val="5F1B6956"/>
    <w:multiLevelType w:val="multilevel"/>
    <w:tmpl w:val="CED201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071F9"/>
    <w:rsid w:val="00053BD0"/>
    <w:rsid w:val="000A0A1F"/>
    <w:rsid w:val="000B2AFA"/>
    <w:rsid w:val="000F0849"/>
    <w:rsid w:val="00152451"/>
    <w:rsid w:val="00185FEC"/>
    <w:rsid w:val="001E1F9F"/>
    <w:rsid w:val="001E4F25"/>
    <w:rsid w:val="001E7948"/>
    <w:rsid w:val="002003DC"/>
    <w:rsid w:val="002D46FD"/>
    <w:rsid w:val="0033636C"/>
    <w:rsid w:val="003B5945"/>
    <w:rsid w:val="003E4257"/>
    <w:rsid w:val="003F4826"/>
    <w:rsid w:val="004C69A6"/>
    <w:rsid w:val="004F4850"/>
    <w:rsid w:val="00520CBF"/>
    <w:rsid w:val="006C4A6F"/>
    <w:rsid w:val="00707994"/>
    <w:rsid w:val="00757EBC"/>
    <w:rsid w:val="00836294"/>
    <w:rsid w:val="00846FE8"/>
    <w:rsid w:val="008629FA"/>
    <w:rsid w:val="008A02DD"/>
    <w:rsid w:val="008D223D"/>
    <w:rsid w:val="00946F8D"/>
    <w:rsid w:val="00987DB5"/>
    <w:rsid w:val="00A44F7B"/>
    <w:rsid w:val="00AC72C8"/>
    <w:rsid w:val="00B10ED9"/>
    <w:rsid w:val="00B25688"/>
    <w:rsid w:val="00B36D0C"/>
    <w:rsid w:val="00B570A8"/>
    <w:rsid w:val="00B91E9A"/>
    <w:rsid w:val="00C02849"/>
    <w:rsid w:val="00C36611"/>
    <w:rsid w:val="00C650D9"/>
    <w:rsid w:val="00C764C2"/>
    <w:rsid w:val="00D12794"/>
    <w:rsid w:val="00D51815"/>
    <w:rsid w:val="00D67BD8"/>
    <w:rsid w:val="00DF7897"/>
    <w:rsid w:val="00E33BA4"/>
    <w:rsid w:val="00E37B8A"/>
    <w:rsid w:val="00E609BC"/>
    <w:rsid w:val="00EC23AC"/>
    <w:rsid w:val="00F9309F"/>
    <w:rsid w:val="00FC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4A01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8D223D"/>
    <w:pPr>
      <w:spacing w:line="256" w:lineRule="auto"/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76E5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76E5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76E57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4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Алена А. Ляшенко</cp:lastModifiedBy>
  <cp:revision>3</cp:revision>
  <dcterms:created xsi:type="dcterms:W3CDTF">2021-08-10T23:47:00Z</dcterms:created>
  <dcterms:modified xsi:type="dcterms:W3CDTF">2021-08-11T22:58:00Z</dcterms:modified>
</cp:coreProperties>
</file>